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2FDCF"/>
  <w:body>
    <w:p w:rsidR="005E72DB" w:rsidRDefault="00FB7C63">
      <w:pPr>
        <w:pStyle w:val="Corpotesto"/>
        <w:rPr>
          <w:rFonts w:ascii="Times New Roman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48753254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383" cy="75590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383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72DB" w:rsidRDefault="005E72DB">
      <w:pPr>
        <w:pStyle w:val="Corpotesto"/>
        <w:rPr>
          <w:rFonts w:ascii="Times New Roman"/>
          <w:sz w:val="20"/>
        </w:rPr>
      </w:pPr>
    </w:p>
    <w:p w:rsidR="005E72DB" w:rsidRDefault="005E72DB">
      <w:pPr>
        <w:pStyle w:val="Corpotesto"/>
        <w:rPr>
          <w:rFonts w:ascii="Times New Roman"/>
          <w:sz w:val="20"/>
        </w:rPr>
      </w:pPr>
    </w:p>
    <w:p w:rsidR="005E72DB" w:rsidRDefault="005E72DB">
      <w:pPr>
        <w:pStyle w:val="Corpotesto"/>
        <w:rPr>
          <w:rFonts w:ascii="Times New Roman"/>
          <w:sz w:val="20"/>
        </w:rPr>
      </w:pPr>
    </w:p>
    <w:p w:rsidR="005E72DB" w:rsidRDefault="005E72DB">
      <w:pPr>
        <w:pStyle w:val="Corpotesto"/>
        <w:rPr>
          <w:rFonts w:ascii="Times New Roman"/>
          <w:sz w:val="20"/>
        </w:rPr>
      </w:pPr>
    </w:p>
    <w:p w:rsidR="005E72DB" w:rsidRDefault="005E72DB">
      <w:pPr>
        <w:pStyle w:val="Corpotesto"/>
        <w:rPr>
          <w:rFonts w:ascii="Times New Roman"/>
          <w:sz w:val="20"/>
        </w:rPr>
      </w:pPr>
    </w:p>
    <w:p w:rsidR="005E72DB" w:rsidRDefault="005E72DB">
      <w:pPr>
        <w:pStyle w:val="Corpotesto"/>
        <w:spacing w:before="9"/>
        <w:rPr>
          <w:rFonts w:ascii="Times New Roman"/>
          <w:sz w:val="20"/>
        </w:rPr>
      </w:pPr>
    </w:p>
    <w:p w:rsidR="005E72DB" w:rsidRDefault="00FB7C63">
      <w:pPr>
        <w:spacing w:before="102"/>
        <w:ind w:left="10478"/>
        <w:rPr>
          <w:sz w:val="40"/>
        </w:rPr>
      </w:pPr>
      <w:bookmarkStart w:id="0" w:name="conferenza_istituto_esterno"/>
      <w:bookmarkEnd w:id="0"/>
      <w:r>
        <w:rPr>
          <w:sz w:val="40"/>
        </w:rPr>
        <w:t>8</w:t>
      </w:r>
      <w:r>
        <w:rPr>
          <w:spacing w:val="-18"/>
          <w:sz w:val="40"/>
        </w:rPr>
        <w:t xml:space="preserve"> </w:t>
      </w:r>
      <w:r>
        <w:rPr>
          <w:sz w:val="40"/>
        </w:rPr>
        <w:t>e</w:t>
      </w:r>
      <w:r>
        <w:rPr>
          <w:spacing w:val="-18"/>
          <w:sz w:val="40"/>
        </w:rPr>
        <w:t xml:space="preserve"> </w:t>
      </w:r>
      <w:r>
        <w:rPr>
          <w:sz w:val="40"/>
        </w:rPr>
        <w:t>9</w:t>
      </w:r>
      <w:r>
        <w:rPr>
          <w:spacing w:val="-18"/>
          <w:sz w:val="40"/>
        </w:rPr>
        <w:t xml:space="preserve"> </w:t>
      </w:r>
      <w:r>
        <w:rPr>
          <w:sz w:val="40"/>
        </w:rPr>
        <w:t>settembre</w:t>
      </w:r>
      <w:r>
        <w:rPr>
          <w:spacing w:val="-18"/>
          <w:sz w:val="40"/>
        </w:rPr>
        <w:t xml:space="preserve"> </w:t>
      </w:r>
      <w:r>
        <w:rPr>
          <w:sz w:val="40"/>
        </w:rPr>
        <w:t>2022</w:t>
      </w:r>
    </w:p>
    <w:p w:rsidR="005E72DB" w:rsidRDefault="005E72DB">
      <w:pPr>
        <w:pStyle w:val="Corpotesto"/>
        <w:rPr>
          <w:sz w:val="48"/>
        </w:rPr>
      </w:pPr>
    </w:p>
    <w:p w:rsidR="005E72DB" w:rsidRDefault="005E72DB">
      <w:pPr>
        <w:pStyle w:val="Corpotesto"/>
        <w:rPr>
          <w:sz w:val="48"/>
        </w:rPr>
      </w:pPr>
    </w:p>
    <w:p w:rsidR="005E72DB" w:rsidRDefault="005E72DB">
      <w:pPr>
        <w:pStyle w:val="Corpotesto"/>
        <w:rPr>
          <w:sz w:val="48"/>
        </w:rPr>
      </w:pPr>
    </w:p>
    <w:p w:rsidR="005E72DB" w:rsidRDefault="005E72DB">
      <w:pPr>
        <w:pStyle w:val="Corpotesto"/>
        <w:rPr>
          <w:sz w:val="48"/>
        </w:rPr>
      </w:pPr>
    </w:p>
    <w:p w:rsidR="005E72DB" w:rsidRDefault="005E72DB">
      <w:pPr>
        <w:pStyle w:val="Corpotesto"/>
        <w:rPr>
          <w:sz w:val="48"/>
        </w:rPr>
      </w:pPr>
    </w:p>
    <w:p w:rsidR="005E72DB" w:rsidRDefault="005E72DB">
      <w:pPr>
        <w:pStyle w:val="Corpotesto"/>
        <w:rPr>
          <w:sz w:val="48"/>
        </w:rPr>
      </w:pPr>
    </w:p>
    <w:p w:rsidR="005E72DB" w:rsidRDefault="00FB7C63">
      <w:pPr>
        <w:pStyle w:val="Titolo"/>
      </w:pPr>
      <w:r>
        <w:t>Programma</w:t>
      </w:r>
    </w:p>
    <w:p w:rsidR="005E72DB" w:rsidRDefault="005E72DB">
      <w:pPr>
        <w:sectPr w:rsidR="005E72DB">
          <w:type w:val="continuous"/>
          <w:pgSz w:w="16840" w:h="11910" w:orient="landscape"/>
          <w:pgMar w:top="1100" w:right="260" w:bottom="280" w:left="340" w:header="720" w:footer="720" w:gutter="0"/>
          <w:cols w:space="720"/>
        </w:sectPr>
      </w:pPr>
    </w:p>
    <w:p w:rsidR="005E72DB" w:rsidRPr="00FB7C63" w:rsidRDefault="004F6C0B">
      <w:pPr>
        <w:pStyle w:val="Titolo1"/>
        <w:spacing w:line="1045" w:lineRule="exact"/>
        <w:ind w:left="595"/>
        <w:rPr>
          <w:rFonts w:asciiTheme="majorHAnsi" w:hAnsiTheme="majorHAnsi" w:cs="Times New Roman"/>
          <w:i w:val="0"/>
          <w:color w:val="006600"/>
          <w:sz w:val="96"/>
          <w:szCs w:val="120"/>
        </w:rPr>
      </w:pPr>
      <w:bookmarkStart w:id="1" w:name="conferenza_istituto_interno_(1)"/>
      <w:bookmarkEnd w:id="1"/>
      <w:r>
        <w:rPr>
          <w:rFonts w:ascii="Freestyle Script" w:hAnsi="Freestyle Script"/>
          <w:i w:val="0"/>
          <w:color w:val="FFFFFF" w:themeColor="background1"/>
          <w:w w:val="55"/>
          <w:sz w:val="120"/>
          <w:szCs w:val="120"/>
        </w:rPr>
        <w:lastRenderedPageBreak/>
        <w:t xml:space="preserve">  </w:t>
      </w:r>
      <w:r w:rsidR="00FB7C63" w:rsidRPr="00FB7C63">
        <w:rPr>
          <w:rFonts w:asciiTheme="majorHAnsi" w:hAnsiTheme="majorHAnsi" w:cs="Times New Roman"/>
          <w:i w:val="0"/>
          <w:color w:val="006600"/>
          <w:w w:val="55"/>
          <w:sz w:val="72"/>
          <w:szCs w:val="120"/>
        </w:rPr>
        <w:t>8</w:t>
      </w:r>
      <w:r w:rsidR="00FB7C63" w:rsidRPr="00FB7C63">
        <w:rPr>
          <w:rFonts w:asciiTheme="majorHAnsi" w:hAnsiTheme="majorHAnsi" w:cs="Times New Roman"/>
          <w:i w:val="0"/>
          <w:color w:val="006600"/>
          <w:spacing w:val="71"/>
          <w:w w:val="55"/>
          <w:sz w:val="72"/>
          <w:szCs w:val="120"/>
        </w:rPr>
        <w:t xml:space="preserve"> </w:t>
      </w:r>
      <w:r w:rsidR="00FB7C63" w:rsidRPr="00FB7C63">
        <w:rPr>
          <w:rFonts w:asciiTheme="majorHAnsi" w:hAnsiTheme="majorHAnsi" w:cs="Times New Roman"/>
          <w:i w:val="0"/>
          <w:color w:val="006600"/>
          <w:w w:val="55"/>
          <w:sz w:val="72"/>
          <w:szCs w:val="120"/>
        </w:rPr>
        <w:t>settembre</w:t>
      </w:r>
    </w:p>
    <w:p w:rsidR="005E72DB" w:rsidRDefault="00FB7C63" w:rsidP="009462B6">
      <w:pPr>
        <w:spacing w:before="214"/>
        <w:rPr>
          <w:sz w:val="60"/>
        </w:rPr>
        <w:sectPr w:rsidR="005E72DB">
          <w:pgSz w:w="16840" w:h="11910" w:orient="landscape"/>
          <w:pgMar w:top="340" w:right="260" w:bottom="280" w:left="340" w:header="720" w:footer="720" w:gutter="0"/>
          <w:cols w:num="2" w:space="720" w:equalWidth="0">
            <w:col w:w="3423" w:space="42"/>
            <w:col w:w="12775"/>
          </w:cols>
        </w:sectPr>
      </w:pPr>
      <w:r w:rsidRPr="009462B6">
        <w:rPr>
          <w:sz w:val="20"/>
        </w:rPr>
        <w:br w:type="column"/>
      </w:r>
      <w:r w:rsidRPr="009462B6">
        <w:rPr>
          <w:color w:val="006600"/>
          <w:sz w:val="56"/>
        </w:rPr>
        <w:t>Aula</w:t>
      </w:r>
      <w:r w:rsidRPr="009462B6">
        <w:rPr>
          <w:color w:val="006600"/>
          <w:spacing w:val="41"/>
          <w:sz w:val="56"/>
        </w:rPr>
        <w:t xml:space="preserve"> </w:t>
      </w:r>
      <w:r w:rsidRPr="009462B6">
        <w:rPr>
          <w:color w:val="006600"/>
          <w:sz w:val="56"/>
        </w:rPr>
        <w:t>Convegni</w:t>
      </w:r>
    </w:p>
    <w:p w:rsidR="005E72DB" w:rsidRDefault="005E72DB">
      <w:pPr>
        <w:pStyle w:val="Corpotesto"/>
        <w:rPr>
          <w:sz w:val="20"/>
        </w:rPr>
      </w:pPr>
    </w:p>
    <w:tbl>
      <w:tblPr>
        <w:tblStyle w:val="Grigliatabellachiara"/>
        <w:tblW w:w="15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7285"/>
        <w:gridCol w:w="712"/>
        <w:gridCol w:w="7079"/>
      </w:tblGrid>
      <w:tr w:rsidR="009462B6" w:rsidRPr="00775C7F" w:rsidTr="00FB7C63">
        <w:tc>
          <w:tcPr>
            <w:tcW w:w="800" w:type="dxa"/>
          </w:tcPr>
          <w:p w:rsidR="009462B6" w:rsidRDefault="001F4227" w:rsidP="001F4227">
            <w:pPr>
              <w:pStyle w:val="Corpotesto"/>
              <w:tabs>
                <w:tab w:val="left" w:pos="2316"/>
              </w:tabs>
              <w:rPr>
                <w:color w:val="C00000"/>
                <w:sz w:val="20"/>
              </w:rPr>
            </w:pPr>
            <w:r w:rsidRPr="001F4227">
              <w:rPr>
                <w:color w:val="C00000"/>
                <w:sz w:val="20"/>
              </w:rPr>
              <w:t>10:00</w:t>
            </w:r>
            <w:r w:rsidRPr="001F4227">
              <w:rPr>
                <w:color w:val="C00000"/>
                <w:sz w:val="20"/>
              </w:rPr>
              <w:cr/>
            </w:r>
          </w:p>
          <w:p w:rsidR="001F4227" w:rsidRPr="001F4227" w:rsidRDefault="009462B6" w:rsidP="001F4227">
            <w:pPr>
              <w:pStyle w:val="Corpotesto"/>
              <w:tabs>
                <w:tab w:val="left" w:pos="2316"/>
              </w:tabs>
              <w:rPr>
                <w:color w:val="C00000"/>
                <w:sz w:val="20"/>
              </w:rPr>
            </w:pPr>
            <w:r w:rsidRPr="001F4227">
              <w:rPr>
                <w:color w:val="C00000"/>
                <w:sz w:val="20"/>
              </w:rPr>
              <w:t>10:30</w:t>
            </w:r>
          </w:p>
        </w:tc>
        <w:tc>
          <w:tcPr>
            <w:tcW w:w="7285" w:type="dxa"/>
          </w:tcPr>
          <w:p w:rsidR="009462B6" w:rsidRPr="009462B6" w:rsidRDefault="001F4227" w:rsidP="009462B6">
            <w:pPr>
              <w:pStyle w:val="Corpotesto"/>
              <w:tabs>
                <w:tab w:val="left" w:pos="2316"/>
              </w:tabs>
              <w:rPr>
                <w:sz w:val="20"/>
              </w:rPr>
            </w:pPr>
            <w:r w:rsidRPr="00FB7C63">
              <w:rPr>
                <w:b/>
                <w:sz w:val="20"/>
              </w:rPr>
              <w:t>Caffè di benvenuto</w:t>
            </w:r>
            <w:r w:rsidRPr="009462B6">
              <w:rPr>
                <w:sz w:val="20"/>
              </w:rPr>
              <w:t xml:space="preserve"> </w:t>
            </w:r>
            <w:r w:rsidRPr="009462B6">
              <w:rPr>
                <w:sz w:val="20"/>
              </w:rPr>
              <w:cr/>
            </w:r>
            <w:r w:rsidRPr="009462B6">
              <w:rPr>
                <w:sz w:val="20"/>
              </w:rPr>
              <w:cr/>
            </w:r>
            <w:r w:rsidR="009462B6" w:rsidRPr="009462B6">
              <w:rPr>
                <w:sz w:val="20"/>
              </w:rPr>
              <w:t xml:space="preserve">Saluti </w:t>
            </w:r>
          </w:p>
          <w:p w:rsidR="009462B6" w:rsidRPr="009462B6" w:rsidRDefault="009462B6" w:rsidP="009462B6">
            <w:pPr>
              <w:pStyle w:val="Corpotesto"/>
              <w:tabs>
                <w:tab w:val="left" w:pos="2316"/>
              </w:tabs>
              <w:rPr>
                <w:sz w:val="20"/>
              </w:rPr>
            </w:pPr>
            <w:r w:rsidRPr="009462B6">
              <w:rPr>
                <w:sz w:val="20"/>
              </w:rPr>
              <w:t xml:space="preserve">MARIA CHIARA CARROZZA, </w:t>
            </w:r>
            <w:r w:rsidRPr="00FB7C63">
              <w:rPr>
                <w:i/>
                <w:sz w:val="20"/>
              </w:rPr>
              <w:t>Presidente CNR</w:t>
            </w:r>
            <w:r w:rsidRPr="009462B6">
              <w:rPr>
                <w:sz w:val="20"/>
              </w:rPr>
              <w:t xml:space="preserve"> </w:t>
            </w:r>
          </w:p>
          <w:p w:rsidR="009462B6" w:rsidRPr="009462B6" w:rsidRDefault="009462B6" w:rsidP="009462B6">
            <w:pPr>
              <w:pStyle w:val="Corpotesto"/>
              <w:tabs>
                <w:tab w:val="left" w:pos="2316"/>
              </w:tabs>
              <w:rPr>
                <w:sz w:val="20"/>
              </w:rPr>
            </w:pPr>
            <w:r w:rsidRPr="009462B6">
              <w:rPr>
                <w:sz w:val="20"/>
              </w:rPr>
              <w:t xml:space="preserve">FABIO TRINCARDI, </w:t>
            </w:r>
            <w:r w:rsidRPr="00FB7C63">
              <w:rPr>
                <w:i/>
                <w:sz w:val="20"/>
              </w:rPr>
              <w:t>Direttore DSSTTA</w:t>
            </w:r>
            <w:r w:rsidRPr="009462B6">
              <w:rPr>
                <w:sz w:val="20"/>
              </w:rPr>
              <w:t xml:space="preserve">  </w:t>
            </w:r>
          </w:p>
          <w:p w:rsidR="001F4227" w:rsidRPr="009462B6" w:rsidRDefault="009462B6" w:rsidP="009462B6">
            <w:pPr>
              <w:pStyle w:val="Corpotesto"/>
              <w:tabs>
                <w:tab w:val="left" w:pos="2316"/>
              </w:tabs>
              <w:rPr>
                <w:sz w:val="20"/>
              </w:rPr>
            </w:pPr>
            <w:r w:rsidRPr="009462B6">
              <w:rPr>
                <w:sz w:val="20"/>
              </w:rPr>
              <w:t xml:space="preserve">CARLO CALFAPIETRA, </w:t>
            </w:r>
            <w:r w:rsidRPr="00FB7C63">
              <w:rPr>
                <w:i/>
                <w:sz w:val="20"/>
              </w:rPr>
              <w:t>Direttore IRET</w:t>
            </w:r>
            <w:r w:rsidRPr="009462B6">
              <w:rPr>
                <w:sz w:val="20"/>
              </w:rPr>
              <w:t xml:space="preserve"> </w:t>
            </w:r>
            <w:r w:rsidR="001F4227" w:rsidRPr="009462B6">
              <w:rPr>
                <w:sz w:val="20"/>
              </w:rPr>
              <w:cr/>
            </w:r>
            <w:r w:rsidR="001F4227" w:rsidRPr="009462B6">
              <w:rPr>
                <w:sz w:val="20"/>
              </w:rPr>
              <w:cr/>
              <w:t xml:space="preserve"> </w:t>
            </w:r>
            <w:r w:rsidR="001F4227" w:rsidRPr="009462B6">
              <w:rPr>
                <w:sz w:val="20"/>
              </w:rPr>
              <w:cr/>
            </w:r>
            <w:r w:rsidR="001F4227" w:rsidRPr="009462B6">
              <w:rPr>
                <w:sz w:val="20"/>
              </w:rPr>
              <w:cr/>
              <w:t xml:space="preserve"> </w:t>
            </w:r>
          </w:p>
        </w:tc>
        <w:tc>
          <w:tcPr>
            <w:tcW w:w="712" w:type="dxa"/>
          </w:tcPr>
          <w:p w:rsidR="001F4227" w:rsidRPr="009462B6" w:rsidRDefault="001F4227" w:rsidP="001F4227">
            <w:pPr>
              <w:pStyle w:val="Corpotesto"/>
              <w:tabs>
                <w:tab w:val="left" w:pos="2316"/>
              </w:tabs>
              <w:rPr>
                <w:color w:val="C00000"/>
                <w:sz w:val="20"/>
              </w:rPr>
            </w:pPr>
            <w:r w:rsidRPr="009462B6">
              <w:rPr>
                <w:color w:val="C00000"/>
                <w:sz w:val="20"/>
              </w:rPr>
              <w:t>15:30</w:t>
            </w:r>
          </w:p>
        </w:tc>
        <w:tc>
          <w:tcPr>
            <w:tcW w:w="7079" w:type="dxa"/>
          </w:tcPr>
          <w:p w:rsidR="001F4227" w:rsidRPr="00775C7F" w:rsidRDefault="001F4227" w:rsidP="001F4227">
            <w:pPr>
              <w:pStyle w:val="Corpotesto"/>
              <w:tabs>
                <w:tab w:val="left" w:pos="2316"/>
              </w:tabs>
              <w:rPr>
                <w:sz w:val="20"/>
                <w:lang w:val="en-GB"/>
              </w:rPr>
            </w:pPr>
            <w:r w:rsidRPr="00775C7F">
              <w:rPr>
                <w:i/>
                <w:sz w:val="20"/>
                <w:lang w:val="en-GB"/>
              </w:rPr>
              <w:t>Sustainable management of ecosystems (forestry, agroforestry, agriculture, urban areas, socio-ecology, nature-based solutions, green infrastructures)</w:t>
            </w:r>
            <w:r w:rsidRPr="00775C7F">
              <w:rPr>
                <w:i/>
                <w:sz w:val="20"/>
                <w:lang w:val="en-GB"/>
              </w:rPr>
              <w:cr/>
            </w:r>
            <w:r w:rsidRPr="00775C7F">
              <w:rPr>
                <w:sz w:val="20"/>
                <w:lang w:val="en-GB"/>
              </w:rPr>
              <w:br/>
              <w:t xml:space="preserve">Senior: </w:t>
            </w:r>
            <w:r w:rsidRPr="00775C7F">
              <w:rPr>
                <w:b/>
                <w:sz w:val="20"/>
                <w:lang w:val="en-GB"/>
              </w:rPr>
              <w:t>PIERLUIGI PARIS</w:t>
            </w:r>
            <w:r w:rsidRPr="00775C7F">
              <w:rPr>
                <w:sz w:val="20"/>
                <w:lang w:val="en-GB"/>
              </w:rPr>
              <w:t xml:space="preserve">; Junior: </w:t>
            </w:r>
            <w:r w:rsidRPr="00775C7F">
              <w:rPr>
                <w:b/>
                <w:sz w:val="20"/>
                <w:lang w:val="en-GB"/>
              </w:rPr>
              <w:t>OLGA GAVRICHKOVA</w:t>
            </w:r>
            <w:r w:rsidRPr="00775C7F">
              <w:rPr>
                <w:sz w:val="20"/>
                <w:lang w:val="en-GB"/>
              </w:rPr>
              <w:t xml:space="preserve">, </w:t>
            </w:r>
            <w:r w:rsidRPr="00775C7F">
              <w:rPr>
                <w:b/>
                <w:sz w:val="20"/>
                <w:lang w:val="en-GB"/>
              </w:rPr>
              <w:t xml:space="preserve">GIOVANNI TRENTANOVI, BRUNO DE CINTI </w:t>
            </w:r>
            <w:r w:rsidRPr="00775C7F">
              <w:rPr>
                <w:b/>
                <w:sz w:val="20"/>
                <w:lang w:val="en-GB"/>
              </w:rPr>
              <w:cr/>
            </w:r>
            <w:r w:rsidRPr="00775C7F">
              <w:rPr>
                <w:b/>
                <w:sz w:val="20"/>
                <w:lang w:val="en-GB"/>
              </w:rPr>
              <w:br/>
            </w:r>
            <w:proofErr w:type="spellStart"/>
            <w:r w:rsidRPr="00775C7F">
              <w:rPr>
                <w:color w:val="548DD4" w:themeColor="text2" w:themeTint="99"/>
                <w:sz w:val="20"/>
                <w:lang w:val="en-GB"/>
              </w:rPr>
              <w:t>Discussione</w:t>
            </w:r>
            <w:proofErr w:type="spellEnd"/>
          </w:p>
        </w:tc>
      </w:tr>
      <w:tr w:rsidR="009462B6" w:rsidRPr="00775C7F" w:rsidTr="00FB7C63">
        <w:tc>
          <w:tcPr>
            <w:tcW w:w="800" w:type="dxa"/>
          </w:tcPr>
          <w:p w:rsidR="00FB7C63" w:rsidRPr="00775C7F" w:rsidRDefault="001F4227" w:rsidP="009462B6">
            <w:pPr>
              <w:pStyle w:val="Corpotesto"/>
              <w:tabs>
                <w:tab w:val="left" w:pos="2316"/>
              </w:tabs>
              <w:rPr>
                <w:color w:val="C00000"/>
                <w:sz w:val="20"/>
                <w:lang w:val="en-GB"/>
              </w:rPr>
            </w:pPr>
            <w:r w:rsidRPr="00775C7F">
              <w:rPr>
                <w:color w:val="C00000"/>
                <w:sz w:val="20"/>
                <w:lang w:val="en-GB"/>
              </w:rPr>
              <w:t xml:space="preserve"> </w:t>
            </w:r>
          </w:p>
          <w:p w:rsidR="001F4227" w:rsidRPr="001F4227" w:rsidRDefault="001F4227" w:rsidP="009462B6">
            <w:pPr>
              <w:pStyle w:val="Corpotesto"/>
              <w:tabs>
                <w:tab w:val="left" w:pos="2316"/>
              </w:tabs>
              <w:rPr>
                <w:color w:val="C00000"/>
                <w:sz w:val="20"/>
              </w:rPr>
            </w:pPr>
            <w:r w:rsidRPr="00775C7F">
              <w:rPr>
                <w:color w:val="C00000"/>
                <w:sz w:val="20"/>
                <w:lang w:val="en-GB"/>
              </w:rPr>
              <w:cr/>
            </w:r>
            <w:r w:rsidR="009462B6" w:rsidRPr="001F4227">
              <w:rPr>
                <w:color w:val="C00000"/>
                <w:sz w:val="20"/>
                <w:lang w:val="en-GB"/>
              </w:rPr>
              <w:t>11:00</w:t>
            </w:r>
          </w:p>
        </w:tc>
        <w:tc>
          <w:tcPr>
            <w:tcW w:w="7285" w:type="dxa"/>
          </w:tcPr>
          <w:p w:rsidR="001F4227" w:rsidRDefault="009462B6" w:rsidP="001F4227">
            <w:pPr>
              <w:pStyle w:val="Corpotesto"/>
              <w:tabs>
                <w:tab w:val="left" w:pos="2316"/>
              </w:tabs>
              <w:rPr>
                <w:sz w:val="20"/>
              </w:rPr>
            </w:pPr>
            <w:r w:rsidRPr="009462B6">
              <w:rPr>
                <w:color w:val="C00000"/>
                <w:sz w:val="20"/>
              </w:rPr>
              <w:t>Moderatrice presentazioni linee tematiche della mattina: ELENA PAOLETTI</w:t>
            </w:r>
            <w:r w:rsidRPr="009462B6">
              <w:rPr>
                <w:sz w:val="20"/>
              </w:rPr>
              <w:t xml:space="preserve"> </w:t>
            </w:r>
            <w:proofErr w:type="spellStart"/>
            <w:r w:rsidRPr="00FB7C63">
              <w:rPr>
                <w:i/>
                <w:sz w:val="18"/>
                <w:szCs w:val="18"/>
              </w:rPr>
              <w:t>Biodiversity</w:t>
            </w:r>
            <w:proofErr w:type="spellEnd"/>
            <w:r w:rsidRPr="00FB7C6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B7C63">
              <w:rPr>
                <w:i/>
                <w:sz w:val="18"/>
                <w:szCs w:val="18"/>
              </w:rPr>
              <w:t>at</w:t>
            </w:r>
            <w:proofErr w:type="spellEnd"/>
            <w:r w:rsidRPr="00FB7C63">
              <w:rPr>
                <w:i/>
                <w:sz w:val="18"/>
                <w:szCs w:val="18"/>
              </w:rPr>
              <w:t xml:space="preserve"> gene, </w:t>
            </w:r>
            <w:proofErr w:type="spellStart"/>
            <w:r w:rsidRPr="00FB7C63">
              <w:rPr>
                <w:i/>
                <w:sz w:val="18"/>
                <w:szCs w:val="18"/>
              </w:rPr>
              <w:t>population</w:t>
            </w:r>
            <w:proofErr w:type="spellEnd"/>
            <w:r w:rsidRPr="00FB7C63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FB7C63">
              <w:rPr>
                <w:i/>
                <w:sz w:val="18"/>
                <w:szCs w:val="18"/>
              </w:rPr>
              <w:t>species</w:t>
            </w:r>
            <w:proofErr w:type="spellEnd"/>
            <w:r w:rsidRPr="00FB7C63">
              <w:rPr>
                <w:i/>
                <w:sz w:val="18"/>
                <w:szCs w:val="18"/>
              </w:rPr>
              <w:t xml:space="preserve">, community </w:t>
            </w:r>
            <w:proofErr w:type="spellStart"/>
            <w:r w:rsidRPr="00FB7C63">
              <w:rPr>
                <w:i/>
                <w:sz w:val="18"/>
                <w:szCs w:val="18"/>
              </w:rPr>
              <w:t>level</w:t>
            </w:r>
            <w:proofErr w:type="spellEnd"/>
            <w:r w:rsidRPr="00FB7C63">
              <w:rPr>
                <w:i/>
                <w:sz w:val="18"/>
                <w:szCs w:val="18"/>
              </w:rPr>
              <w:t xml:space="preserve"> (</w:t>
            </w:r>
            <w:proofErr w:type="spellStart"/>
            <w:r w:rsidRPr="00FB7C63">
              <w:rPr>
                <w:i/>
                <w:sz w:val="18"/>
                <w:szCs w:val="18"/>
              </w:rPr>
              <w:t>taxonomy</w:t>
            </w:r>
            <w:proofErr w:type="spellEnd"/>
            <w:r w:rsidRPr="00FB7C63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FB7C63">
              <w:rPr>
                <w:i/>
                <w:sz w:val="18"/>
                <w:szCs w:val="18"/>
              </w:rPr>
              <w:t>evolution</w:t>
            </w:r>
            <w:proofErr w:type="spellEnd"/>
            <w:r w:rsidRPr="00FB7C63">
              <w:rPr>
                <w:i/>
                <w:sz w:val="18"/>
                <w:szCs w:val="18"/>
              </w:rPr>
              <w:t xml:space="preserve">, gene and data </w:t>
            </w:r>
            <w:proofErr w:type="spellStart"/>
            <w:r w:rsidRPr="00FB7C63">
              <w:rPr>
                <w:i/>
                <w:sz w:val="18"/>
                <w:szCs w:val="18"/>
              </w:rPr>
              <w:t>banks</w:t>
            </w:r>
            <w:proofErr w:type="spellEnd"/>
            <w:r w:rsidRPr="00FB7C63">
              <w:rPr>
                <w:i/>
                <w:sz w:val="18"/>
                <w:szCs w:val="18"/>
              </w:rPr>
              <w:t>)</w:t>
            </w:r>
            <w:r w:rsidRPr="00FB7C63">
              <w:rPr>
                <w:i/>
                <w:sz w:val="18"/>
                <w:szCs w:val="18"/>
              </w:rPr>
              <w:cr/>
            </w:r>
            <w:r>
              <w:rPr>
                <w:sz w:val="20"/>
              </w:rPr>
              <w:br/>
            </w:r>
            <w:r w:rsidRPr="004F6C0B">
              <w:rPr>
                <w:sz w:val="20"/>
              </w:rPr>
              <w:t xml:space="preserve">Senior: </w:t>
            </w:r>
            <w:r w:rsidRPr="00FB7C63">
              <w:rPr>
                <w:b/>
                <w:sz w:val="20"/>
              </w:rPr>
              <w:t>TIZIANA DI LORENZO</w:t>
            </w:r>
            <w:r w:rsidRPr="004F6C0B">
              <w:rPr>
                <w:sz w:val="20"/>
              </w:rPr>
              <w:t xml:space="preserve">; Junior: </w:t>
            </w:r>
            <w:r w:rsidRPr="00FB7C63">
              <w:rPr>
                <w:b/>
                <w:sz w:val="20"/>
              </w:rPr>
              <w:t>PAOLA POLLEGIONI</w:t>
            </w:r>
            <w:r w:rsidRPr="004F6C0B">
              <w:rPr>
                <w:sz w:val="20"/>
              </w:rPr>
              <w:t xml:space="preserve">, </w:t>
            </w:r>
            <w:r w:rsidRPr="00FB7C63">
              <w:rPr>
                <w:b/>
                <w:sz w:val="20"/>
              </w:rPr>
              <w:t>FABIO CIANFERONI</w:t>
            </w:r>
            <w:r w:rsidRPr="004F6C0B">
              <w:rPr>
                <w:sz w:val="20"/>
              </w:rPr>
              <w:cr/>
            </w:r>
            <w:r>
              <w:rPr>
                <w:sz w:val="20"/>
              </w:rPr>
              <w:br/>
            </w:r>
            <w:r w:rsidRPr="001F4227">
              <w:rPr>
                <w:color w:val="548DD4" w:themeColor="text2" w:themeTint="99"/>
                <w:sz w:val="20"/>
              </w:rPr>
              <w:t>Discussione</w:t>
            </w:r>
          </w:p>
        </w:tc>
        <w:tc>
          <w:tcPr>
            <w:tcW w:w="712" w:type="dxa"/>
          </w:tcPr>
          <w:p w:rsidR="001F4227" w:rsidRPr="001F4227" w:rsidRDefault="001F4227" w:rsidP="009462B6">
            <w:pPr>
              <w:pStyle w:val="Corpotesto"/>
              <w:tabs>
                <w:tab w:val="left" w:pos="2316"/>
              </w:tabs>
              <w:rPr>
                <w:color w:val="C00000"/>
                <w:sz w:val="20"/>
                <w:lang w:val="en-GB"/>
              </w:rPr>
            </w:pPr>
            <w:r>
              <w:rPr>
                <w:color w:val="C00000"/>
                <w:sz w:val="20"/>
                <w:lang w:val="en-GB"/>
              </w:rPr>
              <w:t>16:00</w:t>
            </w:r>
          </w:p>
        </w:tc>
        <w:tc>
          <w:tcPr>
            <w:tcW w:w="7079" w:type="dxa"/>
          </w:tcPr>
          <w:p w:rsidR="001F4227" w:rsidRPr="001F4227" w:rsidRDefault="001F4227" w:rsidP="001F4227">
            <w:pPr>
              <w:pStyle w:val="Corpotesto"/>
              <w:tabs>
                <w:tab w:val="left" w:pos="2316"/>
              </w:tabs>
              <w:rPr>
                <w:sz w:val="20"/>
                <w:lang w:val="en-GB"/>
              </w:rPr>
            </w:pPr>
            <w:r w:rsidRPr="00FB7C63">
              <w:rPr>
                <w:i/>
                <w:sz w:val="20"/>
                <w:lang w:val="en-GB"/>
              </w:rPr>
              <w:t xml:space="preserve">Climate change and ecosystems (monitoring, impacts, mitigation, adaptation, forest resilience, </w:t>
            </w:r>
            <w:proofErr w:type="spellStart"/>
            <w:r w:rsidRPr="00FB7C63">
              <w:rPr>
                <w:i/>
                <w:sz w:val="20"/>
                <w:lang w:val="en-GB"/>
              </w:rPr>
              <w:t>decarbonization</w:t>
            </w:r>
            <w:proofErr w:type="spellEnd"/>
            <w:r w:rsidRPr="00FB7C63">
              <w:rPr>
                <w:i/>
                <w:sz w:val="20"/>
                <w:lang w:val="en-GB"/>
              </w:rPr>
              <w:t>)</w:t>
            </w:r>
            <w:r w:rsidRPr="00FB7C63">
              <w:rPr>
                <w:i/>
                <w:sz w:val="20"/>
                <w:lang w:val="en-GB"/>
              </w:rPr>
              <w:cr/>
            </w:r>
            <w:r w:rsidRPr="00FB7C63">
              <w:rPr>
                <w:i/>
                <w:sz w:val="20"/>
                <w:lang w:val="en-GB"/>
              </w:rPr>
              <w:br/>
            </w:r>
            <w:r w:rsidRPr="001F4227">
              <w:rPr>
                <w:sz w:val="20"/>
                <w:lang w:val="en-GB"/>
              </w:rPr>
              <w:t xml:space="preserve">Senior: </w:t>
            </w:r>
            <w:r w:rsidRPr="00FB7C63">
              <w:rPr>
                <w:b/>
                <w:sz w:val="20"/>
                <w:lang w:val="en-GB"/>
              </w:rPr>
              <w:t>ALESSIO GIOVANNELLI</w:t>
            </w:r>
            <w:r w:rsidRPr="001F4227">
              <w:rPr>
                <w:sz w:val="20"/>
                <w:lang w:val="en-GB"/>
              </w:rPr>
              <w:t xml:space="preserve">; Junior: </w:t>
            </w:r>
            <w:r w:rsidRPr="00FB7C63">
              <w:rPr>
                <w:b/>
                <w:sz w:val="20"/>
                <w:lang w:val="en-GB"/>
              </w:rPr>
              <w:t>ETTORE D’ANDREA</w:t>
            </w:r>
            <w:r w:rsidRPr="001F4227">
              <w:rPr>
                <w:sz w:val="20"/>
                <w:lang w:val="en-GB"/>
              </w:rPr>
              <w:cr/>
            </w:r>
            <w:r>
              <w:rPr>
                <w:sz w:val="20"/>
                <w:lang w:val="en-GB"/>
              </w:rPr>
              <w:br/>
            </w:r>
            <w:proofErr w:type="spellStart"/>
            <w:r w:rsidRPr="009462B6">
              <w:rPr>
                <w:color w:val="548DD4" w:themeColor="text2" w:themeTint="99"/>
                <w:sz w:val="20"/>
                <w:lang w:val="en-GB"/>
              </w:rPr>
              <w:t>Discussione</w:t>
            </w:r>
            <w:proofErr w:type="spellEnd"/>
          </w:p>
        </w:tc>
      </w:tr>
      <w:tr w:rsidR="009462B6" w:rsidRPr="001F4227" w:rsidTr="00FB7C63">
        <w:tc>
          <w:tcPr>
            <w:tcW w:w="8085" w:type="dxa"/>
            <w:gridSpan w:val="2"/>
          </w:tcPr>
          <w:p w:rsidR="001F4227" w:rsidRPr="001F4227" w:rsidRDefault="001F4227" w:rsidP="001F4227">
            <w:pPr>
              <w:pStyle w:val="Corpotesto"/>
              <w:tabs>
                <w:tab w:val="left" w:pos="2316"/>
              </w:tabs>
              <w:rPr>
                <w:color w:val="C00000"/>
                <w:sz w:val="20"/>
                <w:lang w:val="en-GB"/>
              </w:rPr>
            </w:pPr>
          </w:p>
        </w:tc>
        <w:tc>
          <w:tcPr>
            <w:tcW w:w="712" w:type="dxa"/>
          </w:tcPr>
          <w:p w:rsidR="001F4227" w:rsidRPr="001F4227" w:rsidRDefault="001F4227" w:rsidP="001F4227">
            <w:pPr>
              <w:pStyle w:val="Corpotesto"/>
              <w:tabs>
                <w:tab w:val="left" w:pos="2316"/>
              </w:tabs>
              <w:rPr>
                <w:color w:val="C00000"/>
                <w:sz w:val="20"/>
                <w:lang w:val="en-GB"/>
              </w:rPr>
            </w:pPr>
            <w:r w:rsidRPr="001F4227">
              <w:rPr>
                <w:color w:val="C00000"/>
                <w:sz w:val="20"/>
                <w:lang w:val="en-GB"/>
              </w:rPr>
              <w:t>16:30</w:t>
            </w:r>
          </w:p>
        </w:tc>
        <w:tc>
          <w:tcPr>
            <w:tcW w:w="7079" w:type="dxa"/>
          </w:tcPr>
          <w:p w:rsidR="001F4227" w:rsidRPr="001F4227" w:rsidRDefault="001F4227" w:rsidP="001F4227">
            <w:pPr>
              <w:pStyle w:val="Corpotesto"/>
              <w:tabs>
                <w:tab w:val="left" w:pos="2316"/>
              </w:tabs>
              <w:rPr>
                <w:color w:val="C00000"/>
                <w:sz w:val="20"/>
                <w:lang w:val="en-GB"/>
              </w:rPr>
            </w:pPr>
            <w:r w:rsidRPr="001F4227">
              <w:rPr>
                <w:color w:val="C00000"/>
                <w:sz w:val="20"/>
                <w:lang w:val="en-GB"/>
              </w:rPr>
              <w:t>COFFEE BREAK</w:t>
            </w:r>
          </w:p>
        </w:tc>
      </w:tr>
      <w:tr w:rsidR="009462B6" w:rsidRPr="00775C7F" w:rsidTr="00FB7C63">
        <w:tc>
          <w:tcPr>
            <w:tcW w:w="800" w:type="dxa"/>
          </w:tcPr>
          <w:p w:rsidR="001F4227" w:rsidRPr="001F4227" w:rsidRDefault="009462B6" w:rsidP="001F4227">
            <w:pPr>
              <w:pStyle w:val="Corpotesto"/>
              <w:tabs>
                <w:tab w:val="left" w:pos="2316"/>
              </w:tabs>
              <w:rPr>
                <w:color w:val="C00000"/>
                <w:sz w:val="20"/>
                <w:lang w:val="en-GB"/>
              </w:rPr>
            </w:pPr>
            <w:r w:rsidRPr="001F4227">
              <w:rPr>
                <w:color w:val="C00000"/>
                <w:sz w:val="20"/>
                <w:lang w:val="en-GB"/>
              </w:rPr>
              <w:t>11:30</w:t>
            </w:r>
          </w:p>
        </w:tc>
        <w:tc>
          <w:tcPr>
            <w:tcW w:w="7285" w:type="dxa"/>
          </w:tcPr>
          <w:p w:rsidR="001F4227" w:rsidRDefault="009462B6" w:rsidP="001F4227">
            <w:pPr>
              <w:pStyle w:val="Corpotesto"/>
              <w:tabs>
                <w:tab w:val="left" w:pos="2316"/>
              </w:tabs>
              <w:rPr>
                <w:color w:val="548DD4" w:themeColor="text2" w:themeTint="99"/>
                <w:sz w:val="20"/>
                <w:lang w:val="en-GB"/>
              </w:rPr>
            </w:pPr>
            <w:r w:rsidRPr="00FB7C63">
              <w:rPr>
                <w:i/>
                <w:sz w:val="18"/>
                <w:szCs w:val="18"/>
                <w:lang w:val="en-GB"/>
              </w:rPr>
              <w:t xml:space="preserve">Ecological processes and interactions (spatial ecology, remote sensing, modelling, environmental pressure, </w:t>
            </w:r>
            <w:r w:rsidR="00FB7C63" w:rsidRPr="00FB7C63">
              <w:rPr>
                <w:i/>
                <w:sz w:val="18"/>
                <w:szCs w:val="18"/>
                <w:lang w:val="en-GB"/>
              </w:rPr>
              <w:t>animal ecology, forest ecology)</w:t>
            </w:r>
            <w:r w:rsidRPr="00FB7C63">
              <w:rPr>
                <w:i/>
                <w:sz w:val="18"/>
                <w:szCs w:val="18"/>
                <w:lang w:val="en-GB"/>
              </w:rPr>
              <w:br/>
            </w:r>
            <w:r w:rsidRPr="009462B6">
              <w:rPr>
                <w:sz w:val="20"/>
                <w:lang w:val="en-GB"/>
              </w:rPr>
              <w:t xml:space="preserve">Senior: </w:t>
            </w:r>
            <w:r w:rsidRPr="00FB7C63">
              <w:rPr>
                <w:b/>
                <w:sz w:val="20"/>
                <w:lang w:val="en-GB"/>
              </w:rPr>
              <w:t>MAURIZIO SARTI</w:t>
            </w:r>
            <w:r w:rsidRPr="009462B6">
              <w:rPr>
                <w:sz w:val="20"/>
                <w:lang w:val="en-GB"/>
              </w:rPr>
              <w:t xml:space="preserve">; Junior: </w:t>
            </w:r>
            <w:r w:rsidRPr="00FB7C63">
              <w:rPr>
                <w:b/>
                <w:sz w:val="20"/>
                <w:lang w:val="en-GB"/>
              </w:rPr>
              <w:t>FRANCESC</w:t>
            </w:r>
            <w:r w:rsidR="00FB7C63">
              <w:rPr>
                <w:b/>
                <w:sz w:val="20"/>
                <w:lang w:val="en-GB"/>
              </w:rPr>
              <w:t>A CHIOCCHINI, FRANCESCO COZZOLI</w:t>
            </w:r>
            <w:r w:rsidRPr="00FB7C63">
              <w:rPr>
                <w:b/>
                <w:sz w:val="20"/>
                <w:lang w:val="en-GB"/>
              </w:rPr>
              <w:br/>
            </w:r>
            <w:proofErr w:type="spellStart"/>
            <w:r w:rsidRPr="009462B6">
              <w:rPr>
                <w:color w:val="548DD4" w:themeColor="text2" w:themeTint="99"/>
                <w:sz w:val="20"/>
                <w:lang w:val="en-GB"/>
              </w:rPr>
              <w:t>Discussione</w:t>
            </w:r>
            <w:proofErr w:type="spellEnd"/>
          </w:p>
          <w:p w:rsidR="00FB7C63" w:rsidRPr="009462B6" w:rsidRDefault="00FB7C63" w:rsidP="001F4227">
            <w:pPr>
              <w:pStyle w:val="Corpotesto"/>
              <w:tabs>
                <w:tab w:val="left" w:pos="2316"/>
              </w:tabs>
              <w:rPr>
                <w:sz w:val="20"/>
                <w:lang w:val="en-GB"/>
              </w:rPr>
            </w:pPr>
          </w:p>
        </w:tc>
        <w:tc>
          <w:tcPr>
            <w:tcW w:w="712" w:type="dxa"/>
          </w:tcPr>
          <w:p w:rsidR="001F4227" w:rsidRPr="001F4227" w:rsidRDefault="001F4227" w:rsidP="009462B6">
            <w:pPr>
              <w:pStyle w:val="Corpotesto"/>
              <w:tabs>
                <w:tab w:val="left" w:pos="2316"/>
              </w:tabs>
              <w:rPr>
                <w:color w:val="C00000"/>
                <w:sz w:val="20"/>
                <w:lang w:val="en-GB"/>
              </w:rPr>
            </w:pPr>
            <w:r w:rsidRPr="001F4227">
              <w:rPr>
                <w:color w:val="C00000"/>
                <w:sz w:val="20"/>
                <w:lang w:val="en-GB"/>
              </w:rPr>
              <w:t>17:00</w:t>
            </w:r>
          </w:p>
        </w:tc>
        <w:tc>
          <w:tcPr>
            <w:tcW w:w="7079" w:type="dxa"/>
          </w:tcPr>
          <w:p w:rsidR="001F4227" w:rsidRPr="001F4227" w:rsidRDefault="001F4227" w:rsidP="001F4227">
            <w:pPr>
              <w:pStyle w:val="Corpotesto"/>
              <w:tabs>
                <w:tab w:val="left" w:pos="2316"/>
              </w:tabs>
              <w:rPr>
                <w:sz w:val="20"/>
                <w:lang w:val="en-GB"/>
              </w:rPr>
            </w:pPr>
            <w:r w:rsidRPr="00FB7C63">
              <w:rPr>
                <w:i/>
                <w:sz w:val="20"/>
                <w:lang w:val="en-GB"/>
              </w:rPr>
              <w:t xml:space="preserve">Circular economy (green economy, bioactive molecules, </w:t>
            </w:r>
            <w:proofErr w:type="spellStart"/>
            <w:r w:rsidRPr="00FB7C63">
              <w:rPr>
                <w:i/>
                <w:sz w:val="20"/>
                <w:lang w:val="en-GB"/>
              </w:rPr>
              <w:t>agrifood</w:t>
            </w:r>
            <w:proofErr w:type="spellEnd"/>
            <w:r w:rsidRPr="00FB7C63">
              <w:rPr>
                <w:i/>
                <w:sz w:val="20"/>
                <w:lang w:val="en-GB"/>
              </w:rPr>
              <w:t xml:space="preserve"> wastes </w:t>
            </w:r>
            <w:proofErr w:type="spellStart"/>
            <w:r w:rsidRPr="00FB7C63">
              <w:rPr>
                <w:i/>
                <w:sz w:val="20"/>
                <w:lang w:val="en-GB"/>
              </w:rPr>
              <w:t>valorization</w:t>
            </w:r>
            <w:proofErr w:type="spellEnd"/>
            <w:r w:rsidRPr="00FB7C63">
              <w:rPr>
                <w:i/>
                <w:sz w:val="20"/>
                <w:lang w:val="en-GB"/>
              </w:rPr>
              <w:t>, green chemistry)</w:t>
            </w:r>
            <w:r w:rsidRPr="001F4227">
              <w:rPr>
                <w:sz w:val="20"/>
                <w:lang w:val="en-GB"/>
              </w:rPr>
              <w:cr/>
            </w:r>
            <w:r>
              <w:rPr>
                <w:sz w:val="20"/>
                <w:lang w:val="en-GB"/>
              </w:rPr>
              <w:br/>
            </w:r>
            <w:r w:rsidRPr="001F4227">
              <w:rPr>
                <w:sz w:val="20"/>
                <w:lang w:val="en-GB"/>
              </w:rPr>
              <w:t xml:space="preserve">Senior: </w:t>
            </w:r>
            <w:r w:rsidRPr="00FB7C63">
              <w:rPr>
                <w:b/>
                <w:sz w:val="20"/>
                <w:lang w:val="en-GB"/>
              </w:rPr>
              <w:t>ALESSANDRA MORANA, LOREDANA MARCOLONGO</w:t>
            </w:r>
            <w:r w:rsidRPr="001F4227">
              <w:rPr>
                <w:sz w:val="20"/>
                <w:lang w:val="en-GB"/>
              </w:rPr>
              <w:t xml:space="preserve">; Junior: </w:t>
            </w:r>
            <w:r w:rsidRPr="00FB7C63">
              <w:rPr>
                <w:b/>
                <w:sz w:val="20"/>
                <w:lang w:val="en-GB"/>
              </w:rPr>
              <w:t>ILENIA DE LUCA, DAVIDE MANZI, GIUSEPPE SQUILLACI</w:t>
            </w:r>
            <w:r w:rsidRPr="00FB7C63">
              <w:rPr>
                <w:b/>
                <w:sz w:val="20"/>
                <w:lang w:val="en-GB"/>
              </w:rPr>
              <w:cr/>
            </w:r>
            <w:r w:rsidRPr="00FB7C63">
              <w:rPr>
                <w:b/>
                <w:sz w:val="20"/>
                <w:lang w:val="en-GB"/>
              </w:rPr>
              <w:br/>
            </w:r>
            <w:proofErr w:type="spellStart"/>
            <w:r w:rsidRPr="009462B6">
              <w:rPr>
                <w:color w:val="548DD4" w:themeColor="text2" w:themeTint="99"/>
                <w:sz w:val="20"/>
                <w:lang w:val="en-GB"/>
              </w:rPr>
              <w:t>Discussione</w:t>
            </w:r>
            <w:proofErr w:type="spellEnd"/>
          </w:p>
        </w:tc>
      </w:tr>
      <w:tr w:rsidR="009462B6" w:rsidRPr="009462B6" w:rsidTr="00FB7C63">
        <w:tc>
          <w:tcPr>
            <w:tcW w:w="800" w:type="dxa"/>
          </w:tcPr>
          <w:p w:rsidR="001F4227" w:rsidRPr="001F4227" w:rsidRDefault="001F4227" w:rsidP="001F4227">
            <w:pPr>
              <w:pStyle w:val="Corpotesto"/>
              <w:tabs>
                <w:tab w:val="left" w:pos="2316"/>
              </w:tabs>
              <w:rPr>
                <w:color w:val="C00000"/>
                <w:sz w:val="20"/>
                <w:lang w:val="en-GB"/>
              </w:rPr>
            </w:pPr>
            <w:r w:rsidRPr="001F4227">
              <w:rPr>
                <w:color w:val="C00000"/>
                <w:sz w:val="20"/>
                <w:lang w:val="en-GB"/>
              </w:rPr>
              <w:cr/>
            </w:r>
            <w:r w:rsidR="009462B6" w:rsidRPr="001F4227">
              <w:rPr>
                <w:color w:val="C00000"/>
                <w:sz w:val="20"/>
                <w:lang w:val="en-GB"/>
              </w:rPr>
              <w:t>12:00</w:t>
            </w:r>
          </w:p>
        </w:tc>
        <w:tc>
          <w:tcPr>
            <w:tcW w:w="7285" w:type="dxa"/>
          </w:tcPr>
          <w:p w:rsidR="001F4227" w:rsidRPr="009462B6" w:rsidRDefault="00775C7F" w:rsidP="001F4227">
            <w:pPr>
              <w:pStyle w:val="Corpotesto"/>
              <w:tabs>
                <w:tab w:val="left" w:pos="2316"/>
              </w:tabs>
              <w:rPr>
                <w:sz w:val="20"/>
                <w:lang w:val="en-GB"/>
              </w:rPr>
            </w:pPr>
            <w:r w:rsidRPr="00FB7C63">
              <w:rPr>
                <w:i/>
                <w:sz w:val="18"/>
                <w:szCs w:val="18"/>
                <w:lang w:val="en-GB"/>
              </w:rPr>
              <w:t>Pollution and contamination of ecosystems (monitoring, impacts, emerging contaminants, mitigation and restoration strategies for soil, sediments and water)</w:t>
            </w:r>
            <w:r w:rsidRPr="00FB7C63">
              <w:rPr>
                <w:i/>
                <w:sz w:val="18"/>
                <w:szCs w:val="18"/>
                <w:lang w:val="en-GB"/>
              </w:rPr>
              <w:cr/>
            </w:r>
            <w:r w:rsidRPr="00FB7C63">
              <w:rPr>
                <w:sz w:val="18"/>
                <w:szCs w:val="18"/>
                <w:lang w:val="en-GB"/>
              </w:rPr>
              <w:br/>
            </w:r>
            <w:r w:rsidRPr="004F6C0B">
              <w:rPr>
                <w:sz w:val="20"/>
                <w:lang w:val="en-GB"/>
              </w:rPr>
              <w:t xml:space="preserve">Senior: </w:t>
            </w:r>
            <w:r w:rsidRPr="00FB7C63">
              <w:rPr>
                <w:b/>
                <w:sz w:val="20"/>
                <w:lang w:val="en-GB"/>
              </w:rPr>
              <w:t>MASSIMO ZACCHINI</w:t>
            </w:r>
            <w:r w:rsidRPr="004F6C0B">
              <w:rPr>
                <w:sz w:val="20"/>
                <w:lang w:val="en-GB"/>
              </w:rPr>
              <w:t xml:space="preserve">; Junior: </w:t>
            </w:r>
            <w:r w:rsidRPr="00FB7C63">
              <w:rPr>
                <w:b/>
                <w:sz w:val="20"/>
                <w:lang w:val="en-GB"/>
              </w:rPr>
              <w:t>LAURA PASSATORE</w:t>
            </w:r>
            <w:r w:rsidRPr="004F6C0B">
              <w:rPr>
                <w:sz w:val="20"/>
                <w:lang w:val="en-GB"/>
              </w:rPr>
              <w:t xml:space="preserve"> </w:t>
            </w:r>
            <w:r w:rsidRPr="004F6C0B">
              <w:rPr>
                <w:sz w:val="20"/>
                <w:lang w:val="en-GB"/>
              </w:rPr>
              <w:cr/>
            </w:r>
            <w:r w:rsidR="009462B6" w:rsidRPr="00FB7C63">
              <w:rPr>
                <w:b/>
                <w:sz w:val="20"/>
                <w:lang w:val="en-GB"/>
              </w:rPr>
              <w:br/>
            </w:r>
            <w:proofErr w:type="spellStart"/>
            <w:r w:rsidR="009462B6" w:rsidRPr="001F4227">
              <w:rPr>
                <w:color w:val="548DD4" w:themeColor="text2" w:themeTint="99"/>
                <w:sz w:val="20"/>
                <w:lang w:val="en-GB"/>
              </w:rPr>
              <w:t>Discussione</w:t>
            </w:r>
            <w:proofErr w:type="spellEnd"/>
          </w:p>
        </w:tc>
        <w:tc>
          <w:tcPr>
            <w:tcW w:w="712" w:type="dxa"/>
          </w:tcPr>
          <w:p w:rsidR="009462B6" w:rsidRDefault="001F4227" w:rsidP="009462B6">
            <w:pPr>
              <w:pStyle w:val="Corpotesto"/>
              <w:tabs>
                <w:tab w:val="left" w:pos="2316"/>
              </w:tabs>
              <w:rPr>
                <w:color w:val="C00000"/>
                <w:sz w:val="20"/>
              </w:rPr>
            </w:pPr>
            <w:r w:rsidRPr="001F4227">
              <w:rPr>
                <w:color w:val="C00000"/>
                <w:sz w:val="20"/>
              </w:rPr>
              <w:t>17:30</w:t>
            </w:r>
          </w:p>
          <w:p w:rsidR="009462B6" w:rsidRDefault="009462B6" w:rsidP="009462B6">
            <w:pPr>
              <w:pStyle w:val="Corpotesto"/>
              <w:tabs>
                <w:tab w:val="left" w:pos="2316"/>
              </w:tabs>
              <w:rPr>
                <w:color w:val="C00000"/>
                <w:sz w:val="20"/>
              </w:rPr>
            </w:pPr>
          </w:p>
          <w:p w:rsidR="009462B6" w:rsidRDefault="009462B6" w:rsidP="009462B6">
            <w:pPr>
              <w:pStyle w:val="Corpotesto"/>
              <w:tabs>
                <w:tab w:val="left" w:pos="2316"/>
              </w:tabs>
              <w:rPr>
                <w:color w:val="C00000"/>
                <w:sz w:val="20"/>
              </w:rPr>
            </w:pPr>
          </w:p>
          <w:p w:rsidR="009462B6" w:rsidRDefault="009462B6" w:rsidP="009462B6">
            <w:pPr>
              <w:pStyle w:val="Corpotesto"/>
              <w:tabs>
                <w:tab w:val="left" w:pos="2316"/>
              </w:tabs>
              <w:rPr>
                <w:color w:val="C00000"/>
                <w:sz w:val="20"/>
                <w:lang w:val="en-GB"/>
              </w:rPr>
            </w:pPr>
          </w:p>
          <w:p w:rsidR="009462B6" w:rsidRDefault="009462B6" w:rsidP="009462B6">
            <w:pPr>
              <w:pStyle w:val="Corpotesto"/>
              <w:tabs>
                <w:tab w:val="left" w:pos="2316"/>
              </w:tabs>
              <w:rPr>
                <w:color w:val="C00000"/>
                <w:sz w:val="20"/>
                <w:lang w:val="en-GB"/>
              </w:rPr>
            </w:pPr>
            <w:r w:rsidRPr="001F4227">
              <w:rPr>
                <w:color w:val="C00000"/>
                <w:sz w:val="20"/>
                <w:lang w:val="en-GB"/>
              </w:rPr>
              <w:t>18:00</w:t>
            </w:r>
          </w:p>
          <w:p w:rsidR="001F4227" w:rsidRPr="001F4227" w:rsidRDefault="009462B6" w:rsidP="009462B6">
            <w:pPr>
              <w:pStyle w:val="Corpotesto"/>
              <w:tabs>
                <w:tab w:val="left" w:pos="2316"/>
              </w:tabs>
              <w:rPr>
                <w:color w:val="C00000"/>
                <w:sz w:val="20"/>
              </w:rPr>
            </w:pPr>
            <w:r>
              <w:rPr>
                <w:color w:val="C00000"/>
                <w:sz w:val="20"/>
                <w:lang w:val="en-GB"/>
              </w:rPr>
              <w:t>18:30</w:t>
            </w:r>
          </w:p>
        </w:tc>
        <w:tc>
          <w:tcPr>
            <w:tcW w:w="7079" w:type="dxa"/>
          </w:tcPr>
          <w:p w:rsidR="009462B6" w:rsidRPr="009462B6" w:rsidRDefault="001F4227" w:rsidP="001F4227">
            <w:pPr>
              <w:pStyle w:val="Corpotesto"/>
              <w:tabs>
                <w:tab w:val="left" w:pos="2316"/>
              </w:tabs>
              <w:rPr>
                <w:sz w:val="20"/>
              </w:rPr>
            </w:pPr>
            <w:r w:rsidRPr="00FB7C63">
              <w:rPr>
                <w:i/>
                <w:sz w:val="20"/>
              </w:rPr>
              <w:t xml:space="preserve">Environment and human </w:t>
            </w:r>
            <w:proofErr w:type="spellStart"/>
            <w:r w:rsidRPr="00FB7C63">
              <w:rPr>
                <w:i/>
                <w:sz w:val="20"/>
              </w:rPr>
              <w:t>health</w:t>
            </w:r>
            <w:proofErr w:type="spellEnd"/>
            <w:r w:rsidRPr="00FB7C63">
              <w:rPr>
                <w:i/>
                <w:sz w:val="20"/>
              </w:rPr>
              <w:t xml:space="preserve"> (</w:t>
            </w:r>
            <w:proofErr w:type="spellStart"/>
            <w:r w:rsidRPr="00FB7C63">
              <w:rPr>
                <w:i/>
                <w:sz w:val="20"/>
              </w:rPr>
              <w:t>genetic</w:t>
            </w:r>
            <w:proofErr w:type="spellEnd"/>
            <w:r w:rsidRPr="00FB7C63">
              <w:rPr>
                <w:i/>
                <w:sz w:val="20"/>
              </w:rPr>
              <w:t xml:space="preserve">, </w:t>
            </w:r>
            <w:proofErr w:type="spellStart"/>
            <w:r w:rsidRPr="00FB7C63">
              <w:rPr>
                <w:i/>
                <w:sz w:val="20"/>
              </w:rPr>
              <w:t>epigenetic</w:t>
            </w:r>
            <w:proofErr w:type="spellEnd"/>
            <w:r w:rsidRPr="00FB7C63">
              <w:rPr>
                <w:i/>
                <w:sz w:val="20"/>
              </w:rPr>
              <w:t xml:space="preserve"> and </w:t>
            </w:r>
            <w:proofErr w:type="spellStart"/>
            <w:r w:rsidRPr="00FB7C63">
              <w:rPr>
                <w:i/>
                <w:sz w:val="20"/>
              </w:rPr>
              <w:t>metabolic</w:t>
            </w:r>
            <w:proofErr w:type="spellEnd"/>
            <w:r w:rsidRPr="00FB7C63">
              <w:rPr>
                <w:i/>
                <w:sz w:val="20"/>
              </w:rPr>
              <w:t xml:space="preserve"> </w:t>
            </w:r>
            <w:proofErr w:type="spellStart"/>
            <w:r w:rsidRPr="00FB7C63">
              <w:rPr>
                <w:i/>
                <w:sz w:val="20"/>
              </w:rPr>
              <w:t>effects</w:t>
            </w:r>
            <w:proofErr w:type="spellEnd"/>
            <w:r w:rsidRPr="00FB7C63">
              <w:rPr>
                <w:i/>
                <w:sz w:val="20"/>
              </w:rPr>
              <w:t>)</w:t>
            </w:r>
            <w:r w:rsidRPr="009462B6">
              <w:rPr>
                <w:sz w:val="20"/>
              </w:rPr>
              <w:cr/>
              <w:t xml:space="preserve">Senior: </w:t>
            </w:r>
            <w:r w:rsidRPr="00FB7C63">
              <w:rPr>
                <w:b/>
                <w:sz w:val="20"/>
              </w:rPr>
              <w:t>FILOMENA ANNA DIGILIO</w:t>
            </w:r>
            <w:r w:rsidRPr="009462B6">
              <w:rPr>
                <w:sz w:val="20"/>
              </w:rPr>
              <w:t xml:space="preserve">, </w:t>
            </w:r>
            <w:r w:rsidRPr="00FB7C63">
              <w:rPr>
                <w:b/>
                <w:sz w:val="20"/>
              </w:rPr>
              <w:t>ANNA CALARCO</w:t>
            </w:r>
            <w:r w:rsidRPr="009462B6">
              <w:rPr>
                <w:sz w:val="20"/>
              </w:rPr>
              <w:t xml:space="preserve">; Junior: </w:t>
            </w:r>
            <w:r w:rsidRPr="00FB7C63">
              <w:rPr>
                <w:b/>
                <w:sz w:val="20"/>
              </w:rPr>
              <w:t>MAURO FINICELLI, ANNA VALENTINO</w:t>
            </w:r>
            <w:r w:rsidRPr="00FB7C63">
              <w:rPr>
                <w:b/>
                <w:sz w:val="20"/>
              </w:rPr>
              <w:cr/>
            </w:r>
            <w:r w:rsidRPr="009462B6">
              <w:rPr>
                <w:color w:val="548DD4" w:themeColor="text2" w:themeTint="99"/>
                <w:sz w:val="20"/>
              </w:rPr>
              <w:t>Discussione</w:t>
            </w:r>
            <w:r w:rsidR="009462B6" w:rsidRPr="009462B6">
              <w:rPr>
                <w:color w:val="548DD4" w:themeColor="text2" w:themeTint="99"/>
                <w:sz w:val="20"/>
              </w:rPr>
              <w:t xml:space="preserve"> </w:t>
            </w:r>
          </w:p>
          <w:p w:rsidR="001F4227" w:rsidRPr="009462B6" w:rsidRDefault="009462B6" w:rsidP="001F4227">
            <w:pPr>
              <w:pStyle w:val="Corpotesto"/>
              <w:tabs>
                <w:tab w:val="left" w:pos="2316"/>
              </w:tabs>
              <w:rPr>
                <w:sz w:val="20"/>
                <w:lang w:val="en-GB"/>
              </w:rPr>
            </w:pPr>
            <w:proofErr w:type="spellStart"/>
            <w:r w:rsidRPr="009462B6">
              <w:rPr>
                <w:sz w:val="20"/>
                <w:lang w:val="en-GB"/>
              </w:rPr>
              <w:t>Conclusioni</w:t>
            </w:r>
            <w:proofErr w:type="spellEnd"/>
            <w:r w:rsidRPr="009462B6">
              <w:rPr>
                <w:sz w:val="20"/>
                <w:lang w:val="en-GB"/>
              </w:rPr>
              <w:cr/>
              <w:t xml:space="preserve"> </w:t>
            </w:r>
            <w:r w:rsidRPr="009462B6">
              <w:rPr>
                <w:sz w:val="20"/>
                <w:lang w:val="en-GB"/>
              </w:rPr>
              <w:br/>
            </w:r>
            <w:r w:rsidRPr="009462B6">
              <w:rPr>
                <w:b/>
                <w:i/>
                <w:sz w:val="20"/>
                <w:lang w:val="en-GB"/>
              </w:rPr>
              <w:t>FINE LAVORI</w:t>
            </w:r>
          </w:p>
        </w:tc>
      </w:tr>
      <w:tr w:rsidR="009462B6" w:rsidRPr="004F6C0B" w:rsidTr="00FB7C63">
        <w:tc>
          <w:tcPr>
            <w:tcW w:w="800" w:type="dxa"/>
          </w:tcPr>
          <w:p w:rsidR="001F4227" w:rsidRPr="001F4227" w:rsidRDefault="009462B6" w:rsidP="001F4227">
            <w:pPr>
              <w:pStyle w:val="Corpotesto"/>
              <w:tabs>
                <w:tab w:val="left" w:pos="2316"/>
              </w:tabs>
              <w:rPr>
                <w:color w:val="C00000"/>
                <w:sz w:val="20"/>
                <w:lang w:val="en-GB"/>
              </w:rPr>
            </w:pPr>
            <w:r w:rsidRPr="001F4227">
              <w:rPr>
                <w:color w:val="C00000"/>
                <w:sz w:val="20"/>
                <w:lang w:val="en-GB"/>
              </w:rPr>
              <w:t>12:30</w:t>
            </w:r>
          </w:p>
        </w:tc>
        <w:tc>
          <w:tcPr>
            <w:tcW w:w="7285" w:type="dxa"/>
          </w:tcPr>
          <w:p w:rsidR="00FB7C63" w:rsidRPr="004F6C0B" w:rsidRDefault="009462B6" w:rsidP="00FB7C63">
            <w:pPr>
              <w:pStyle w:val="Corpotesto"/>
              <w:tabs>
                <w:tab w:val="left" w:pos="2316"/>
              </w:tabs>
              <w:rPr>
                <w:sz w:val="20"/>
                <w:lang w:val="en-GB"/>
              </w:rPr>
            </w:pPr>
            <w:r w:rsidRPr="00FB7C63">
              <w:rPr>
                <w:i/>
                <w:sz w:val="18"/>
                <w:szCs w:val="18"/>
                <w:lang w:val="en-GB"/>
              </w:rPr>
              <w:t>Soil health and resilience (nutrient cycling, C dynamics and sequestration, soil-plant system, mitigation)</w:t>
            </w:r>
            <w:r w:rsidRPr="00FB7C63">
              <w:rPr>
                <w:sz w:val="18"/>
                <w:szCs w:val="18"/>
                <w:lang w:val="en-GB"/>
              </w:rPr>
              <w:cr/>
            </w:r>
            <w:r w:rsidRPr="00FB7C63">
              <w:rPr>
                <w:sz w:val="18"/>
                <w:szCs w:val="18"/>
                <w:lang w:val="en-GB"/>
              </w:rPr>
              <w:br/>
            </w:r>
            <w:r w:rsidRPr="001F4227">
              <w:rPr>
                <w:sz w:val="20"/>
                <w:lang w:val="en-GB"/>
              </w:rPr>
              <w:t xml:space="preserve">Senior: </w:t>
            </w:r>
            <w:r w:rsidRPr="00FB7C63">
              <w:rPr>
                <w:b/>
                <w:sz w:val="20"/>
                <w:lang w:val="en-GB"/>
              </w:rPr>
              <w:t>LUIGI PAOLO D'ACQUI, GRAZIA MASCIANDARO</w:t>
            </w:r>
            <w:r w:rsidRPr="009462B6">
              <w:rPr>
                <w:sz w:val="20"/>
                <w:lang w:val="en-GB"/>
              </w:rPr>
              <w:t xml:space="preserve">; Junior: </w:t>
            </w:r>
            <w:r w:rsidRPr="00FB7C63">
              <w:rPr>
                <w:b/>
                <w:sz w:val="20"/>
                <w:lang w:val="en-GB"/>
              </w:rPr>
              <w:t>FRANCESCA VANNUCCHI</w:t>
            </w:r>
            <w:r w:rsidRPr="00FB7C63">
              <w:rPr>
                <w:b/>
                <w:sz w:val="20"/>
                <w:lang w:val="en-GB"/>
              </w:rPr>
              <w:cr/>
            </w:r>
            <w:r w:rsidRPr="00FB7C63">
              <w:rPr>
                <w:b/>
                <w:sz w:val="20"/>
                <w:lang w:val="en-GB"/>
              </w:rPr>
              <w:br/>
            </w:r>
            <w:proofErr w:type="spellStart"/>
            <w:r w:rsidRPr="009462B6">
              <w:rPr>
                <w:color w:val="548DD4" w:themeColor="text2" w:themeTint="99"/>
                <w:sz w:val="20"/>
                <w:lang w:val="en-GB"/>
              </w:rPr>
              <w:t>Discussione</w:t>
            </w:r>
            <w:proofErr w:type="spellEnd"/>
          </w:p>
        </w:tc>
        <w:tc>
          <w:tcPr>
            <w:tcW w:w="712" w:type="dxa"/>
          </w:tcPr>
          <w:p w:rsidR="001F4227" w:rsidRPr="001F4227" w:rsidRDefault="001F4227" w:rsidP="009462B6">
            <w:pPr>
              <w:pStyle w:val="Corpotesto"/>
              <w:tabs>
                <w:tab w:val="left" w:pos="2316"/>
              </w:tabs>
              <w:rPr>
                <w:color w:val="C00000"/>
                <w:sz w:val="20"/>
                <w:lang w:val="en-GB"/>
              </w:rPr>
            </w:pPr>
          </w:p>
        </w:tc>
        <w:tc>
          <w:tcPr>
            <w:tcW w:w="7079" w:type="dxa"/>
          </w:tcPr>
          <w:p w:rsidR="001F4227" w:rsidRPr="004F6C0B" w:rsidRDefault="009462B6" w:rsidP="009462B6">
            <w:pPr>
              <w:spacing w:before="21"/>
              <w:outlineLvl w:val="0"/>
              <w:rPr>
                <w:sz w:val="20"/>
                <w:lang w:val="en-GB"/>
              </w:rPr>
            </w:pPr>
            <w:r w:rsidRPr="009462B6">
              <w:rPr>
                <w:rFonts w:asciiTheme="majorHAnsi" w:eastAsia="Trebuchet MS" w:hAnsiTheme="majorHAnsi" w:cs="Times New Roman"/>
                <w:iCs/>
                <w:color w:val="006600"/>
                <w:w w:val="55"/>
                <w:sz w:val="72"/>
                <w:szCs w:val="120"/>
              </w:rPr>
              <w:t>9 settembre</w:t>
            </w:r>
            <w:r w:rsidRPr="009462B6">
              <w:rPr>
                <w:color w:val="006600"/>
                <w:sz w:val="56"/>
              </w:rPr>
              <w:t xml:space="preserve"> </w:t>
            </w:r>
            <w:r>
              <w:rPr>
                <w:color w:val="006600"/>
                <w:sz w:val="56"/>
              </w:rPr>
              <w:t xml:space="preserve">       </w:t>
            </w:r>
            <w:r w:rsidRPr="009462B6">
              <w:rPr>
                <w:color w:val="006600"/>
                <w:sz w:val="56"/>
              </w:rPr>
              <w:t>Aula</w:t>
            </w:r>
            <w:r w:rsidRPr="009462B6">
              <w:rPr>
                <w:color w:val="006600"/>
                <w:spacing w:val="41"/>
                <w:sz w:val="56"/>
              </w:rPr>
              <w:t xml:space="preserve"> </w:t>
            </w:r>
            <w:r w:rsidRPr="009462B6">
              <w:rPr>
                <w:color w:val="006600"/>
                <w:sz w:val="56"/>
              </w:rPr>
              <w:t>Convegni</w:t>
            </w:r>
          </w:p>
        </w:tc>
      </w:tr>
      <w:tr w:rsidR="009462B6" w:rsidTr="00FB7C63">
        <w:tc>
          <w:tcPr>
            <w:tcW w:w="800" w:type="dxa"/>
          </w:tcPr>
          <w:p w:rsidR="00FB7C63" w:rsidRDefault="00FB7C63" w:rsidP="001F4227">
            <w:pPr>
              <w:pStyle w:val="Corpotesto"/>
              <w:tabs>
                <w:tab w:val="left" w:pos="2316"/>
              </w:tabs>
              <w:rPr>
                <w:color w:val="C00000"/>
                <w:sz w:val="20"/>
              </w:rPr>
            </w:pPr>
          </w:p>
          <w:p w:rsidR="009462B6" w:rsidRDefault="009462B6" w:rsidP="001F4227">
            <w:pPr>
              <w:pStyle w:val="Corpotesto"/>
              <w:tabs>
                <w:tab w:val="left" w:pos="2316"/>
              </w:tabs>
              <w:rPr>
                <w:color w:val="C00000"/>
                <w:sz w:val="20"/>
              </w:rPr>
            </w:pPr>
            <w:r w:rsidRPr="001F4227">
              <w:rPr>
                <w:color w:val="C00000"/>
                <w:sz w:val="20"/>
              </w:rPr>
              <w:t>13:00</w:t>
            </w:r>
            <w:r w:rsidRPr="001F4227">
              <w:rPr>
                <w:color w:val="C00000"/>
                <w:sz w:val="20"/>
              </w:rPr>
              <w:cr/>
            </w:r>
          </w:p>
          <w:p w:rsidR="001F4227" w:rsidRPr="001F4227" w:rsidRDefault="009462B6" w:rsidP="001F4227">
            <w:pPr>
              <w:pStyle w:val="Corpotesto"/>
              <w:tabs>
                <w:tab w:val="left" w:pos="2316"/>
              </w:tabs>
              <w:rPr>
                <w:color w:val="C00000"/>
                <w:sz w:val="20"/>
                <w:lang w:val="en-GB"/>
              </w:rPr>
            </w:pPr>
            <w:r w:rsidRPr="001F4227">
              <w:rPr>
                <w:color w:val="C00000"/>
                <w:sz w:val="20"/>
              </w:rPr>
              <w:t>14:30</w:t>
            </w:r>
          </w:p>
        </w:tc>
        <w:tc>
          <w:tcPr>
            <w:tcW w:w="7285" w:type="dxa"/>
          </w:tcPr>
          <w:p w:rsidR="00FB7C63" w:rsidRDefault="00FB7C63" w:rsidP="001F4227">
            <w:pPr>
              <w:pStyle w:val="Corpotesto"/>
              <w:tabs>
                <w:tab w:val="left" w:pos="2316"/>
              </w:tabs>
              <w:rPr>
                <w:b/>
                <w:i/>
                <w:sz w:val="20"/>
              </w:rPr>
            </w:pPr>
          </w:p>
          <w:p w:rsidR="009462B6" w:rsidRPr="00FB7C63" w:rsidRDefault="009462B6" w:rsidP="001F4227">
            <w:pPr>
              <w:pStyle w:val="Corpotesto"/>
              <w:tabs>
                <w:tab w:val="left" w:pos="2316"/>
              </w:tabs>
              <w:rPr>
                <w:b/>
                <w:i/>
                <w:color w:val="C00000"/>
                <w:sz w:val="20"/>
              </w:rPr>
            </w:pPr>
            <w:r w:rsidRPr="00FB7C63">
              <w:rPr>
                <w:b/>
                <w:i/>
                <w:sz w:val="20"/>
              </w:rPr>
              <w:t>PAUSA PRANZO</w:t>
            </w:r>
            <w:r w:rsidRPr="00FB7C63">
              <w:rPr>
                <w:b/>
                <w:i/>
                <w:color w:val="C00000"/>
                <w:sz w:val="20"/>
              </w:rPr>
              <w:t xml:space="preserve"> </w:t>
            </w:r>
          </w:p>
          <w:p w:rsidR="009462B6" w:rsidRDefault="009462B6" w:rsidP="001F4227">
            <w:pPr>
              <w:pStyle w:val="Corpotesto"/>
              <w:tabs>
                <w:tab w:val="left" w:pos="2316"/>
              </w:tabs>
              <w:rPr>
                <w:sz w:val="20"/>
              </w:rPr>
            </w:pPr>
            <w:r w:rsidRPr="001F4227">
              <w:rPr>
                <w:color w:val="C00000"/>
                <w:sz w:val="20"/>
              </w:rPr>
              <w:t>Moderatore presentazioni linee tematiche del pomeriggio: ROBERTO PINI</w:t>
            </w:r>
            <w:r w:rsidRPr="009462B6">
              <w:rPr>
                <w:sz w:val="20"/>
              </w:rPr>
              <w:t xml:space="preserve"> </w:t>
            </w:r>
          </w:p>
          <w:p w:rsidR="00FB7C63" w:rsidRDefault="009462B6" w:rsidP="001F4227">
            <w:pPr>
              <w:pStyle w:val="Corpotesto"/>
              <w:tabs>
                <w:tab w:val="left" w:pos="2316"/>
              </w:tabs>
              <w:rPr>
                <w:color w:val="548DD4" w:themeColor="text2" w:themeTint="99"/>
                <w:sz w:val="20"/>
                <w:lang w:val="en-GB"/>
              </w:rPr>
            </w:pPr>
            <w:r w:rsidRPr="00FB7C63">
              <w:rPr>
                <w:i/>
                <w:sz w:val="18"/>
                <w:szCs w:val="18"/>
                <w:lang w:val="en-GB"/>
              </w:rPr>
              <w:t>Biodiversity and ecosystem conservation (conservation priorities, strategies and planning, natural, forest and agroecosystems, biological invasion impacts)</w:t>
            </w:r>
            <w:r w:rsidRPr="00FB7C63">
              <w:rPr>
                <w:sz w:val="18"/>
                <w:szCs w:val="18"/>
                <w:lang w:val="en-GB"/>
              </w:rPr>
              <w:br/>
            </w:r>
            <w:r w:rsidRPr="009462B6">
              <w:rPr>
                <w:sz w:val="20"/>
                <w:lang w:val="en-GB"/>
              </w:rPr>
              <w:t xml:space="preserve">Senior: </w:t>
            </w:r>
            <w:r w:rsidRPr="00FB7C63">
              <w:rPr>
                <w:b/>
                <w:sz w:val="20"/>
                <w:lang w:val="en-GB"/>
              </w:rPr>
              <w:t>FRANCESCA BRETZEL</w:t>
            </w:r>
            <w:r w:rsidRPr="009462B6">
              <w:rPr>
                <w:sz w:val="20"/>
                <w:lang w:val="en-GB"/>
              </w:rPr>
              <w:t xml:space="preserve">; Junior: </w:t>
            </w:r>
            <w:r w:rsidRPr="00FB7C63">
              <w:rPr>
                <w:b/>
                <w:sz w:val="20"/>
                <w:lang w:val="en-GB"/>
              </w:rPr>
              <w:t>FRANCESCO DE LEO, EMILIANO MORI</w:t>
            </w:r>
            <w:r w:rsidRPr="009462B6">
              <w:rPr>
                <w:sz w:val="20"/>
                <w:lang w:val="en-GB"/>
              </w:rPr>
              <w:br/>
            </w:r>
            <w:proofErr w:type="spellStart"/>
            <w:r w:rsidRPr="009462B6">
              <w:rPr>
                <w:color w:val="548DD4" w:themeColor="text2" w:themeTint="99"/>
                <w:sz w:val="20"/>
                <w:lang w:val="en-GB"/>
              </w:rPr>
              <w:t>Discussione</w:t>
            </w:r>
            <w:proofErr w:type="spellEnd"/>
          </w:p>
          <w:p w:rsidR="001F4227" w:rsidRPr="009462B6" w:rsidRDefault="009462B6" w:rsidP="001F4227">
            <w:pPr>
              <w:pStyle w:val="Corpotesto"/>
              <w:tabs>
                <w:tab w:val="left" w:pos="2316"/>
              </w:tabs>
              <w:rPr>
                <w:sz w:val="20"/>
                <w:lang w:val="en-GB"/>
              </w:rPr>
            </w:pPr>
            <w:r w:rsidRPr="009462B6">
              <w:rPr>
                <w:color w:val="548DD4" w:themeColor="text2" w:themeTint="99"/>
                <w:sz w:val="20"/>
                <w:lang w:val="en-GB"/>
              </w:rPr>
              <w:t xml:space="preserve"> </w:t>
            </w:r>
          </w:p>
        </w:tc>
        <w:tc>
          <w:tcPr>
            <w:tcW w:w="712" w:type="dxa"/>
          </w:tcPr>
          <w:p w:rsidR="001F4227" w:rsidRDefault="009462B6" w:rsidP="009462B6">
            <w:pPr>
              <w:pStyle w:val="Corpotesto"/>
              <w:tabs>
                <w:tab w:val="left" w:pos="2316"/>
              </w:tabs>
              <w:jc w:val="center"/>
              <w:rPr>
                <w:color w:val="C00000"/>
                <w:sz w:val="20"/>
                <w:lang w:val="en-GB"/>
              </w:rPr>
            </w:pPr>
            <w:r>
              <w:rPr>
                <w:color w:val="C00000"/>
                <w:sz w:val="20"/>
                <w:lang w:val="en-GB"/>
              </w:rPr>
              <w:t>9:45</w:t>
            </w:r>
          </w:p>
          <w:p w:rsidR="009462B6" w:rsidRDefault="009462B6" w:rsidP="009462B6">
            <w:pPr>
              <w:pStyle w:val="Corpotesto"/>
              <w:tabs>
                <w:tab w:val="left" w:pos="2316"/>
              </w:tabs>
              <w:jc w:val="center"/>
              <w:rPr>
                <w:color w:val="C00000"/>
                <w:sz w:val="20"/>
                <w:lang w:val="en-GB"/>
              </w:rPr>
            </w:pPr>
          </w:p>
          <w:p w:rsidR="009462B6" w:rsidRDefault="009462B6" w:rsidP="009462B6">
            <w:pPr>
              <w:pStyle w:val="Corpotesto"/>
              <w:tabs>
                <w:tab w:val="left" w:pos="2316"/>
              </w:tabs>
              <w:jc w:val="center"/>
              <w:rPr>
                <w:color w:val="C00000"/>
                <w:sz w:val="20"/>
                <w:lang w:val="en-GB"/>
              </w:rPr>
            </w:pPr>
            <w:r>
              <w:rPr>
                <w:color w:val="C00000"/>
                <w:sz w:val="20"/>
                <w:lang w:val="en-GB"/>
              </w:rPr>
              <w:t>10:00</w:t>
            </w:r>
          </w:p>
          <w:p w:rsidR="009462B6" w:rsidRDefault="009462B6" w:rsidP="009462B6">
            <w:pPr>
              <w:pStyle w:val="Corpotesto"/>
              <w:tabs>
                <w:tab w:val="left" w:pos="2316"/>
              </w:tabs>
              <w:jc w:val="center"/>
              <w:rPr>
                <w:color w:val="C00000"/>
                <w:sz w:val="20"/>
                <w:lang w:val="en-GB"/>
              </w:rPr>
            </w:pPr>
            <w:r>
              <w:rPr>
                <w:color w:val="C00000"/>
                <w:sz w:val="20"/>
                <w:lang w:val="en-GB"/>
              </w:rPr>
              <w:t>10:20</w:t>
            </w:r>
          </w:p>
          <w:p w:rsidR="009462B6" w:rsidRDefault="009462B6" w:rsidP="009462B6">
            <w:pPr>
              <w:pStyle w:val="Corpotesto"/>
              <w:tabs>
                <w:tab w:val="left" w:pos="2316"/>
              </w:tabs>
              <w:jc w:val="center"/>
              <w:rPr>
                <w:color w:val="C00000"/>
                <w:sz w:val="20"/>
                <w:lang w:val="en-GB"/>
              </w:rPr>
            </w:pPr>
            <w:r>
              <w:rPr>
                <w:color w:val="C00000"/>
                <w:sz w:val="20"/>
                <w:lang w:val="en-GB"/>
              </w:rPr>
              <w:t>10:40</w:t>
            </w:r>
          </w:p>
          <w:p w:rsidR="009462B6" w:rsidRPr="009462B6" w:rsidRDefault="009462B6" w:rsidP="009462B6">
            <w:pPr>
              <w:pStyle w:val="Corpotesto"/>
              <w:tabs>
                <w:tab w:val="left" w:pos="2316"/>
              </w:tabs>
              <w:jc w:val="center"/>
              <w:rPr>
                <w:color w:val="C00000"/>
                <w:sz w:val="20"/>
                <w:lang w:val="en-GB"/>
              </w:rPr>
            </w:pPr>
          </w:p>
        </w:tc>
        <w:tc>
          <w:tcPr>
            <w:tcW w:w="7079" w:type="dxa"/>
          </w:tcPr>
          <w:p w:rsidR="009462B6" w:rsidRPr="009462B6" w:rsidRDefault="009462B6" w:rsidP="009462B6">
            <w:pPr>
              <w:spacing w:before="21"/>
              <w:outlineLvl w:val="0"/>
              <w:rPr>
                <w:b/>
                <w:sz w:val="20"/>
              </w:rPr>
            </w:pPr>
            <w:r w:rsidRPr="009462B6">
              <w:rPr>
                <w:b/>
                <w:sz w:val="20"/>
              </w:rPr>
              <w:t>Caffè di benvenuto</w:t>
            </w:r>
            <w:r w:rsidRPr="009462B6">
              <w:rPr>
                <w:b/>
                <w:sz w:val="20"/>
              </w:rPr>
              <w:cr/>
            </w:r>
          </w:p>
          <w:p w:rsidR="001F4227" w:rsidRPr="004F6C0B" w:rsidRDefault="009462B6" w:rsidP="009462B6">
            <w:pPr>
              <w:spacing w:before="21"/>
              <w:outlineLvl w:val="0"/>
              <w:rPr>
                <w:sz w:val="20"/>
              </w:rPr>
            </w:pPr>
            <w:r w:rsidRPr="009462B6">
              <w:rPr>
                <w:sz w:val="20"/>
              </w:rPr>
              <w:t xml:space="preserve">Introduzione 1: PNRR NBFC: </w:t>
            </w:r>
            <w:r w:rsidRPr="00FB7C63">
              <w:rPr>
                <w:b/>
                <w:sz w:val="20"/>
              </w:rPr>
              <w:t>CARLO CALFAPIETRA</w:t>
            </w:r>
            <w:r w:rsidRPr="009462B6">
              <w:rPr>
                <w:sz w:val="20"/>
              </w:rPr>
              <w:cr/>
            </w:r>
            <w:r w:rsidRPr="009462B6">
              <w:rPr>
                <w:sz w:val="20"/>
              </w:rPr>
              <w:cr/>
            </w:r>
            <w:r>
              <w:rPr>
                <w:sz w:val="20"/>
              </w:rPr>
              <w:br/>
            </w:r>
            <w:r w:rsidRPr="009462B6">
              <w:rPr>
                <w:sz w:val="20"/>
              </w:rPr>
              <w:t xml:space="preserve">Introduzione 2: PNRR Infrastrutture – ITINERIS: </w:t>
            </w:r>
            <w:r w:rsidRPr="00FB7C63">
              <w:rPr>
                <w:b/>
                <w:sz w:val="20"/>
              </w:rPr>
              <w:t>ELENA PAOLETTI</w:t>
            </w:r>
            <w:r w:rsidRPr="009462B6">
              <w:rPr>
                <w:sz w:val="20"/>
              </w:rPr>
              <w:cr/>
            </w:r>
            <w:r w:rsidRPr="009462B6">
              <w:rPr>
                <w:sz w:val="20"/>
              </w:rPr>
              <w:cr/>
            </w:r>
            <w:r>
              <w:rPr>
                <w:sz w:val="20"/>
              </w:rPr>
              <w:br/>
            </w:r>
            <w:r w:rsidRPr="009462B6">
              <w:rPr>
                <w:sz w:val="20"/>
              </w:rPr>
              <w:t xml:space="preserve">Tavola rotonda – Moderatore </w:t>
            </w:r>
            <w:r w:rsidRPr="00FB7C63">
              <w:rPr>
                <w:b/>
                <w:sz w:val="20"/>
              </w:rPr>
              <w:t>ALBERTO BASSET</w:t>
            </w:r>
            <w:r w:rsidRPr="009462B6">
              <w:rPr>
                <w:sz w:val="20"/>
              </w:rPr>
              <w:t xml:space="preserve"> </w:t>
            </w:r>
            <w:r w:rsidRPr="009462B6">
              <w:rPr>
                <w:sz w:val="20"/>
              </w:rPr>
              <w:cr/>
            </w:r>
            <w:r>
              <w:rPr>
                <w:sz w:val="20"/>
              </w:rPr>
              <w:br/>
            </w:r>
            <w:r w:rsidRPr="009462B6">
              <w:rPr>
                <w:sz w:val="20"/>
              </w:rPr>
              <w:t>Intervento dei principali referenti delle attività di ricerca:</w:t>
            </w:r>
            <w:r w:rsidRPr="009462B6">
              <w:rPr>
                <w:sz w:val="20"/>
              </w:rPr>
              <w:cr/>
              <w:t xml:space="preserve">NBFC, </w:t>
            </w:r>
            <w:proofErr w:type="spellStart"/>
            <w:r w:rsidRPr="009462B6">
              <w:rPr>
                <w:sz w:val="20"/>
              </w:rPr>
              <w:t>Spoke</w:t>
            </w:r>
            <w:proofErr w:type="spellEnd"/>
            <w:r w:rsidRPr="009462B6">
              <w:rPr>
                <w:sz w:val="20"/>
              </w:rPr>
              <w:t xml:space="preserve"> 4 - Solar Dome: </w:t>
            </w:r>
            <w:r w:rsidRPr="00FB7C63">
              <w:rPr>
                <w:b/>
                <w:sz w:val="20"/>
              </w:rPr>
              <w:t>FABRIZIO PIETRINI</w:t>
            </w:r>
            <w:r w:rsidRPr="009462B6">
              <w:rPr>
                <w:sz w:val="20"/>
              </w:rPr>
              <w:cr/>
              <w:t xml:space="preserve">NBFC, </w:t>
            </w:r>
            <w:proofErr w:type="spellStart"/>
            <w:r w:rsidRPr="009462B6">
              <w:rPr>
                <w:sz w:val="20"/>
              </w:rPr>
              <w:t>Spoke</w:t>
            </w:r>
            <w:proofErr w:type="spellEnd"/>
            <w:r w:rsidRPr="009462B6">
              <w:rPr>
                <w:sz w:val="20"/>
              </w:rPr>
              <w:t xml:space="preserve"> 5 - </w:t>
            </w:r>
            <w:r w:rsidRPr="00FB7C63">
              <w:rPr>
                <w:b/>
                <w:sz w:val="20"/>
              </w:rPr>
              <w:t>GABRIELE GUIDOLOTTI</w:t>
            </w:r>
            <w:r w:rsidRPr="009462B6">
              <w:rPr>
                <w:sz w:val="20"/>
              </w:rPr>
              <w:cr/>
              <w:t xml:space="preserve">NBFC, </w:t>
            </w:r>
          </w:p>
        </w:tc>
      </w:tr>
      <w:tr w:rsidR="009462B6" w:rsidRPr="009462B6" w:rsidTr="00FB7C63">
        <w:trPr>
          <w:trHeight w:val="58"/>
        </w:trPr>
        <w:tc>
          <w:tcPr>
            <w:tcW w:w="800" w:type="dxa"/>
          </w:tcPr>
          <w:p w:rsidR="009462B6" w:rsidRPr="001F4227" w:rsidRDefault="009462B6" w:rsidP="009462B6">
            <w:pPr>
              <w:pStyle w:val="Corpotesto"/>
              <w:tabs>
                <w:tab w:val="left" w:pos="2316"/>
              </w:tabs>
              <w:rPr>
                <w:color w:val="C00000"/>
                <w:sz w:val="20"/>
              </w:rPr>
            </w:pPr>
            <w:r w:rsidRPr="001F4227">
              <w:rPr>
                <w:color w:val="C00000"/>
                <w:sz w:val="20"/>
                <w:lang w:val="en-GB"/>
              </w:rPr>
              <w:t>15:00</w:t>
            </w:r>
          </w:p>
        </w:tc>
        <w:tc>
          <w:tcPr>
            <w:tcW w:w="7285" w:type="dxa"/>
          </w:tcPr>
          <w:p w:rsidR="009462B6" w:rsidRPr="004F6C0B" w:rsidRDefault="00775C7F" w:rsidP="009462B6">
            <w:pPr>
              <w:pStyle w:val="Corpotesto"/>
              <w:tabs>
                <w:tab w:val="left" w:pos="2316"/>
              </w:tabs>
              <w:rPr>
                <w:sz w:val="20"/>
                <w:lang w:val="en-GB"/>
              </w:rPr>
            </w:pPr>
            <w:r w:rsidRPr="00FB7C63">
              <w:rPr>
                <w:i/>
                <w:sz w:val="18"/>
                <w:szCs w:val="18"/>
                <w:lang w:val="en-GB"/>
              </w:rPr>
              <w:t xml:space="preserve">Experimental plant sciences (physiology, biochemistry and genetics, biotic and abiotic stresses, </w:t>
            </w:r>
            <w:proofErr w:type="spellStart"/>
            <w:r w:rsidRPr="00FB7C63">
              <w:rPr>
                <w:i/>
                <w:sz w:val="18"/>
                <w:szCs w:val="18"/>
                <w:lang w:val="en-GB"/>
              </w:rPr>
              <w:t>agrospace</w:t>
            </w:r>
            <w:proofErr w:type="spellEnd"/>
            <w:r w:rsidRPr="00FB7C63">
              <w:rPr>
                <w:i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FB7C63">
              <w:rPr>
                <w:i/>
                <w:sz w:val="18"/>
                <w:szCs w:val="18"/>
                <w:lang w:val="en-GB"/>
              </w:rPr>
              <w:t>biofortification</w:t>
            </w:r>
            <w:proofErr w:type="spellEnd"/>
            <w:r w:rsidRPr="00FB7C63">
              <w:rPr>
                <w:i/>
                <w:sz w:val="18"/>
                <w:szCs w:val="18"/>
                <w:lang w:val="en-GB"/>
              </w:rPr>
              <w:t>, environmental biotechnology and bioprocesses)</w:t>
            </w:r>
            <w:r w:rsidRPr="00FB7C63">
              <w:rPr>
                <w:i/>
                <w:sz w:val="20"/>
                <w:lang w:val="en-GB"/>
              </w:rPr>
              <w:t xml:space="preserve">  </w:t>
            </w:r>
            <w:r w:rsidRPr="00FB7C63">
              <w:rPr>
                <w:i/>
                <w:sz w:val="20"/>
                <w:lang w:val="en-GB"/>
              </w:rPr>
              <w:cr/>
            </w:r>
            <w:r w:rsidRPr="00FB7C63">
              <w:rPr>
                <w:i/>
                <w:sz w:val="20"/>
                <w:lang w:val="en-GB"/>
              </w:rPr>
              <w:br/>
            </w:r>
            <w:r w:rsidRPr="004F6C0B">
              <w:rPr>
                <w:sz w:val="20"/>
                <w:lang w:val="en-GB"/>
              </w:rPr>
              <w:t xml:space="preserve">Senior: </w:t>
            </w:r>
            <w:r w:rsidRPr="00FB7C63">
              <w:rPr>
                <w:b/>
                <w:sz w:val="20"/>
                <w:lang w:val="en-GB"/>
              </w:rPr>
              <w:t>ALBERTO BATTISTELLI</w:t>
            </w:r>
            <w:r w:rsidRPr="004F6C0B">
              <w:rPr>
                <w:sz w:val="20"/>
                <w:lang w:val="en-GB"/>
              </w:rPr>
              <w:t xml:space="preserve">; Junior: </w:t>
            </w:r>
            <w:r w:rsidRPr="00FB7C63">
              <w:rPr>
                <w:b/>
                <w:sz w:val="20"/>
                <w:lang w:val="en-GB"/>
              </w:rPr>
              <w:t>VIRGINIE MURIEL GAUDET, SILVIA TRAVERSARI</w:t>
            </w:r>
            <w:r w:rsidRPr="00FB7C63">
              <w:rPr>
                <w:b/>
                <w:sz w:val="20"/>
                <w:lang w:val="en-GB"/>
              </w:rPr>
              <w:cr/>
            </w:r>
            <w:r w:rsidR="009462B6">
              <w:rPr>
                <w:sz w:val="20"/>
                <w:lang w:val="en-GB"/>
              </w:rPr>
              <w:br/>
            </w:r>
            <w:proofErr w:type="spellStart"/>
            <w:r w:rsidR="009462B6" w:rsidRPr="001F4227">
              <w:rPr>
                <w:color w:val="548DD4" w:themeColor="text2" w:themeTint="99"/>
                <w:sz w:val="20"/>
                <w:lang w:val="en-GB"/>
              </w:rPr>
              <w:t>Discussione</w:t>
            </w:r>
            <w:proofErr w:type="spellEnd"/>
          </w:p>
        </w:tc>
        <w:tc>
          <w:tcPr>
            <w:tcW w:w="712" w:type="dxa"/>
          </w:tcPr>
          <w:p w:rsidR="009462B6" w:rsidRPr="00775C7F" w:rsidRDefault="009462B6" w:rsidP="009462B6">
            <w:pPr>
              <w:pStyle w:val="Corpotesto"/>
              <w:tabs>
                <w:tab w:val="left" w:pos="2316"/>
              </w:tabs>
              <w:rPr>
                <w:color w:val="C00000"/>
                <w:sz w:val="20"/>
                <w:lang w:val="en-GB"/>
              </w:rPr>
            </w:pPr>
          </w:p>
          <w:p w:rsidR="009462B6" w:rsidRPr="00775C7F" w:rsidRDefault="009462B6" w:rsidP="009462B6">
            <w:pPr>
              <w:pStyle w:val="Corpotesto"/>
              <w:tabs>
                <w:tab w:val="left" w:pos="2316"/>
              </w:tabs>
              <w:rPr>
                <w:color w:val="C00000"/>
                <w:sz w:val="20"/>
                <w:lang w:val="en-GB"/>
              </w:rPr>
            </w:pPr>
          </w:p>
          <w:p w:rsidR="009462B6" w:rsidRPr="00775C7F" w:rsidRDefault="009462B6" w:rsidP="009462B6">
            <w:pPr>
              <w:pStyle w:val="Corpotesto"/>
              <w:tabs>
                <w:tab w:val="left" w:pos="2316"/>
              </w:tabs>
              <w:rPr>
                <w:color w:val="C00000"/>
                <w:sz w:val="20"/>
                <w:lang w:val="en-GB"/>
              </w:rPr>
            </w:pPr>
          </w:p>
          <w:p w:rsidR="009462B6" w:rsidRPr="009462B6" w:rsidRDefault="009462B6" w:rsidP="009462B6">
            <w:pPr>
              <w:pStyle w:val="Corpotesto"/>
              <w:tabs>
                <w:tab w:val="left" w:pos="2316"/>
              </w:tabs>
              <w:rPr>
                <w:sz w:val="20"/>
                <w:lang w:val="en-GB"/>
              </w:rPr>
            </w:pPr>
            <w:r w:rsidRPr="009462B6">
              <w:rPr>
                <w:color w:val="C00000"/>
                <w:sz w:val="20"/>
                <w:lang w:val="en-GB"/>
              </w:rPr>
              <w:t>13:00</w:t>
            </w:r>
          </w:p>
        </w:tc>
        <w:tc>
          <w:tcPr>
            <w:tcW w:w="7079" w:type="dxa"/>
          </w:tcPr>
          <w:p w:rsidR="009462B6" w:rsidRPr="009462B6" w:rsidRDefault="009462B6" w:rsidP="00775C7F">
            <w:pPr>
              <w:pStyle w:val="Corpotesto"/>
              <w:tabs>
                <w:tab w:val="left" w:pos="2316"/>
              </w:tabs>
              <w:rPr>
                <w:sz w:val="20"/>
              </w:rPr>
            </w:pPr>
            <w:proofErr w:type="spellStart"/>
            <w:r w:rsidRPr="009462B6">
              <w:rPr>
                <w:sz w:val="20"/>
              </w:rPr>
              <w:t>Spoke</w:t>
            </w:r>
            <w:proofErr w:type="spellEnd"/>
            <w:r w:rsidRPr="009462B6">
              <w:rPr>
                <w:sz w:val="20"/>
              </w:rPr>
              <w:t xml:space="preserve"> 6 - </w:t>
            </w:r>
            <w:r w:rsidRPr="00FB7C63">
              <w:rPr>
                <w:b/>
                <w:sz w:val="20"/>
              </w:rPr>
              <w:t>GIANFRANCO PELUSO</w:t>
            </w:r>
            <w:r w:rsidRPr="009462B6">
              <w:rPr>
                <w:sz w:val="20"/>
              </w:rPr>
              <w:cr/>
              <w:t xml:space="preserve">NBFC, </w:t>
            </w:r>
            <w:proofErr w:type="spellStart"/>
            <w:r w:rsidRPr="009462B6">
              <w:rPr>
                <w:sz w:val="20"/>
              </w:rPr>
              <w:t>Spoke</w:t>
            </w:r>
            <w:proofErr w:type="spellEnd"/>
            <w:r w:rsidRPr="009462B6">
              <w:rPr>
                <w:sz w:val="20"/>
              </w:rPr>
              <w:t xml:space="preserve"> 7 - </w:t>
            </w:r>
            <w:r w:rsidRPr="00FB7C63">
              <w:rPr>
                <w:b/>
                <w:sz w:val="20"/>
              </w:rPr>
              <w:t>FRANCESCA BRETZEL</w:t>
            </w:r>
            <w:r w:rsidRPr="009462B6">
              <w:rPr>
                <w:sz w:val="20"/>
              </w:rPr>
              <w:cr/>
              <w:t xml:space="preserve">CN AGRITECH – </w:t>
            </w:r>
            <w:r w:rsidR="00775C7F">
              <w:rPr>
                <w:b/>
                <w:sz w:val="20"/>
              </w:rPr>
              <w:t>ALESSANDRA MORANA</w:t>
            </w:r>
            <w:bookmarkStart w:id="2" w:name="_GoBack"/>
            <w:bookmarkEnd w:id="2"/>
            <w:r w:rsidRPr="009462B6">
              <w:rPr>
                <w:sz w:val="20"/>
              </w:rPr>
              <w:cr/>
            </w:r>
            <w:r>
              <w:rPr>
                <w:sz w:val="20"/>
              </w:rPr>
              <w:br/>
            </w:r>
            <w:r w:rsidRPr="009462B6">
              <w:rPr>
                <w:sz w:val="20"/>
              </w:rPr>
              <w:t>Discussione</w:t>
            </w:r>
            <w:r w:rsidRPr="009462B6">
              <w:rPr>
                <w:sz w:val="20"/>
              </w:rPr>
              <w:cr/>
            </w:r>
            <w:r w:rsidRPr="009462B6">
              <w:rPr>
                <w:sz w:val="20"/>
              </w:rPr>
              <w:cr/>
            </w:r>
            <w:r>
              <w:rPr>
                <w:sz w:val="20"/>
              </w:rPr>
              <w:br/>
            </w:r>
            <w:r w:rsidRPr="009462B6">
              <w:rPr>
                <w:b/>
                <w:i/>
                <w:sz w:val="20"/>
              </w:rPr>
              <w:t>FINE LAVORI</w:t>
            </w:r>
          </w:p>
        </w:tc>
      </w:tr>
    </w:tbl>
    <w:p w:rsidR="005E72DB" w:rsidRPr="009462B6" w:rsidRDefault="005E72DB" w:rsidP="00FB7C63">
      <w:pPr>
        <w:spacing w:before="255"/>
        <w:rPr>
          <w:sz w:val="20"/>
        </w:rPr>
      </w:pPr>
    </w:p>
    <w:sectPr w:rsidR="005E72DB" w:rsidRPr="009462B6">
      <w:type w:val="continuous"/>
      <w:pgSz w:w="16840" w:h="11910" w:orient="landscape"/>
      <w:pgMar w:top="1100" w:right="26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E72DB"/>
    <w:rsid w:val="001F4227"/>
    <w:rsid w:val="004F6C0B"/>
    <w:rsid w:val="005E72DB"/>
    <w:rsid w:val="00775C7F"/>
    <w:rsid w:val="009462B6"/>
    <w:rsid w:val="00FB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c,#e2fdcf"/>
    </o:shapedefaults>
    <o:shapelayout v:ext="edit">
      <o:idmap v:ext="edit" data="1"/>
    </o:shapelayout>
  </w:shapeDefaults>
  <w:decimalSymbol w:val=","/>
  <w:listSeparator w:val=";"/>
  <w14:docId w14:val="75CCFD4A"/>
  <w15:docId w15:val="{63B15F93-0F64-4DBD-854A-82576421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rFonts w:ascii="Trebuchet MS" w:eastAsia="Trebuchet MS" w:hAnsi="Trebuchet MS" w:cs="Trebuchet MS"/>
      <w:i/>
      <w:iCs/>
      <w:sz w:val="90"/>
      <w:szCs w:val="9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"/>
    <w:qFormat/>
    <w:pPr>
      <w:spacing w:before="383"/>
      <w:ind w:left="9998"/>
    </w:pPr>
    <w:rPr>
      <w:sz w:val="100"/>
      <w:szCs w:val="1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4F6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FB7C6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Valentina</cp:lastModifiedBy>
  <cp:revision>3</cp:revision>
  <dcterms:created xsi:type="dcterms:W3CDTF">2022-09-01T09:13:00Z</dcterms:created>
  <dcterms:modified xsi:type="dcterms:W3CDTF">2022-09-06T09:40:00Z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Adobe Photoshop 22.1 (Windows)</vt:lpwstr>
  </property>
  <property fmtid="{D5CDD505-2E9C-101B-9397-08002B2CF9AE}" pid="4" name="LastSaved">
    <vt:filetime>2022-09-01T00:00:00Z</vt:filetime>
  </property>
</Properties>
</file>